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477C1E">
      <w:pPr>
        <w:ind w:firstLine="3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Pr="00914742" w:rsidRDefault="00E441C5" w:rsidP="0091474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24.03.</w:t>
      </w:r>
      <w:r w:rsidR="00321F96">
        <w:rPr>
          <w:rFonts w:ascii="Arial" w:hAnsi="Arial" w:cs="Arial"/>
          <w:b/>
          <w:sz w:val="32"/>
          <w:szCs w:val="32"/>
        </w:rPr>
        <w:t>2020</w:t>
      </w:r>
      <w:r>
        <w:rPr>
          <w:rFonts w:ascii="Arial" w:hAnsi="Arial" w:cs="Arial"/>
          <w:b/>
          <w:sz w:val="32"/>
          <w:szCs w:val="32"/>
        </w:rPr>
        <w:t xml:space="preserve"> г. № 183-п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5879C9" w:rsidRDefault="005879C9" w:rsidP="005879C9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в </w:t>
            </w:r>
            <w:r w:rsidR="00AD0636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состав комиссии, утвержденны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й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м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администрации Кочкуровского муниципально</w:t>
            </w:r>
            <w:r w:rsidR="001F570B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го района от  19.02.2014 года №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92-п «Об утверждении Положения 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Единой комиссии по 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  <w:t>осуществлению закупок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товаров, работ, услуг для муниципальных нужд Кочкуровского муниципального района Республики Мордовия»</w:t>
            </w:r>
            <w:r w:rsidR="005135E2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</w:t>
            </w:r>
          </w:p>
          <w:p w:rsidR="00477C1E" w:rsidRDefault="00477C1E" w:rsidP="005879C9">
            <w:pPr>
              <w:pStyle w:val="a3"/>
              <w:spacing w:after="0" w:line="360" w:lineRule="exact"/>
              <w:ind w:left="-108" w:firstLine="108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</w:p>
    <w:p w:rsidR="00477C1E" w:rsidRDefault="00FA730A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связи с кадровыми изменениями а</w:t>
      </w:r>
      <w:r w:rsidR="00477C1E">
        <w:rPr>
          <w:rFonts w:ascii="Arial" w:hAnsi="Arial" w:cs="Arial"/>
          <w:sz w:val="24"/>
          <w:szCs w:val="24"/>
        </w:rPr>
        <w:t xml:space="preserve">дминистрация Кочкуровского муниципального района </w:t>
      </w:r>
      <w:r w:rsidR="00477C1E"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5930F9" w:rsidRPr="005930F9" w:rsidRDefault="005879C9" w:rsidP="005879C9">
      <w:pPr>
        <w:pStyle w:val="a5"/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В</w:t>
      </w:r>
      <w:r w:rsidR="00477C1E" w:rsidRPr="005930F9">
        <w:rPr>
          <w:rFonts w:ascii="Arial" w:hAnsi="Arial" w:cs="Arial"/>
          <w:bCs/>
          <w:sz w:val="24"/>
          <w:szCs w:val="24"/>
        </w:rPr>
        <w:t>нести в</w:t>
      </w:r>
      <w:r w:rsidR="00AD0636">
        <w:rPr>
          <w:rFonts w:ascii="Arial" w:hAnsi="Arial" w:cs="Arial"/>
          <w:bCs/>
          <w:sz w:val="24"/>
          <w:szCs w:val="24"/>
        </w:rPr>
        <w:t xml:space="preserve"> состав комиссии, утвержденны</w:t>
      </w:r>
      <w:r w:rsidR="00E74817">
        <w:rPr>
          <w:rFonts w:ascii="Arial" w:hAnsi="Arial" w:cs="Arial"/>
          <w:bCs/>
          <w:sz w:val="24"/>
          <w:szCs w:val="24"/>
        </w:rPr>
        <w:t>й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постановление</w:t>
      </w:r>
      <w:r w:rsidR="00E74817">
        <w:rPr>
          <w:rFonts w:ascii="Arial" w:hAnsi="Arial" w:cs="Arial"/>
          <w:bCs/>
          <w:sz w:val="24"/>
          <w:szCs w:val="24"/>
        </w:rPr>
        <w:t>м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муниципального ра</w:t>
      </w:r>
      <w:r>
        <w:rPr>
          <w:rFonts w:ascii="Arial" w:hAnsi="Arial" w:cs="Arial"/>
          <w:bCs/>
          <w:kern w:val="2"/>
          <w:sz w:val="24"/>
          <w:szCs w:val="24"/>
        </w:rPr>
        <w:t>йона от  19.02.2014 г. №92-п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</w:rPr>
        <w:t>Об утверждении положения Единой комиссии по осуществлению закупок товаров, работ, услуг для муниципальных нужд Кочкуровского муниципального района Республики Мордовия</w:t>
      </w:r>
      <w:r w:rsidR="00477C1E" w:rsidRPr="005930F9">
        <w:rPr>
          <w:rFonts w:ascii="Arial" w:hAnsi="Arial" w:cs="Arial"/>
          <w:bCs/>
          <w:sz w:val="24"/>
          <w:szCs w:val="24"/>
        </w:rPr>
        <w:t>»</w:t>
      </w:r>
      <w:r w:rsidR="00E74817">
        <w:rPr>
          <w:rFonts w:ascii="Arial" w:hAnsi="Arial" w:cs="Arial"/>
          <w:bCs/>
          <w:sz w:val="24"/>
          <w:szCs w:val="24"/>
        </w:rPr>
        <w:t xml:space="preserve">(с изменениями </w:t>
      </w:r>
      <w:r>
        <w:rPr>
          <w:rFonts w:ascii="Arial" w:hAnsi="Arial" w:cs="Arial"/>
          <w:bCs/>
          <w:sz w:val="24"/>
          <w:szCs w:val="24"/>
        </w:rPr>
        <w:t xml:space="preserve"> от</w:t>
      </w:r>
      <w:r w:rsidR="00437A01">
        <w:rPr>
          <w:rFonts w:ascii="Arial" w:hAnsi="Arial" w:cs="Arial"/>
          <w:bCs/>
          <w:sz w:val="24"/>
          <w:szCs w:val="24"/>
        </w:rPr>
        <w:t xml:space="preserve"> 18.05.2016 г. № 371-п, от </w:t>
      </w:r>
      <w:r>
        <w:rPr>
          <w:rFonts w:ascii="Arial" w:hAnsi="Arial" w:cs="Arial"/>
          <w:bCs/>
          <w:sz w:val="24"/>
          <w:szCs w:val="24"/>
        </w:rPr>
        <w:t xml:space="preserve"> 30.12.2016 г. №965-п</w:t>
      </w:r>
      <w:r w:rsidR="003D3329">
        <w:rPr>
          <w:rFonts w:ascii="Arial" w:hAnsi="Arial" w:cs="Arial"/>
          <w:bCs/>
          <w:sz w:val="24"/>
          <w:szCs w:val="24"/>
        </w:rPr>
        <w:t xml:space="preserve">, </w:t>
      </w:r>
      <w:r w:rsidR="003D3329" w:rsidRPr="003D3329">
        <w:rPr>
          <w:rFonts w:ascii="Arial" w:hAnsi="Arial" w:cs="Arial"/>
          <w:bCs/>
          <w:sz w:val="24"/>
          <w:szCs w:val="24"/>
        </w:rPr>
        <w:t>№169-П</w:t>
      </w:r>
      <w:r w:rsidR="003D3329">
        <w:rPr>
          <w:rFonts w:ascii="Arial" w:hAnsi="Arial" w:cs="Arial"/>
          <w:bCs/>
          <w:sz w:val="24"/>
          <w:szCs w:val="24"/>
        </w:rPr>
        <w:t xml:space="preserve"> от 02.04.2018 г</w:t>
      </w:r>
      <w:r w:rsidR="003D3329" w:rsidRPr="003D3329">
        <w:rPr>
          <w:rFonts w:ascii="Arial" w:hAnsi="Arial" w:cs="Arial"/>
          <w:bCs/>
          <w:sz w:val="24"/>
          <w:szCs w:val="24"/>
        </w:rPr>
        <w:t>.</w:t>
      </w:r>
      <w:r w:rsidR="00915EF6">
        <w:rPr>
          <w:rFonts w:ascii="Arial" w:hAnsi="Arial" w:cs="Arial"/>
          <w:bCs/>
          <w:sz w:val="24"/>
          <w:szCs w:val="24"/>
        </w:rPr>
        <w:t>, №396-п от 03.09.2018г</w:t>
      </w:r>
      <w:r>
        <w:rPr>
          <w:rFonts w:ascii="Arial" w:hAnsi="Arial" w:cs="Arial"/>
          <w:bCs/>
          <w:sz w:val="24"/>
          <w:szCs w:val="24"/>
        </w:rPr>
        <w:t>)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следующие изменения</w:t>
      </w:r>
      <w:r>
        <w:rPr>
          <w:rFonts w:ascii="Arial" w:hAnsi="Arial" w:cs="Arial"/>
          <w:bCs/>
          <w:sz w:val="24"/>
          <w:szCs w:val="24"/>
        </w:rPr>
        <w:t>:</w:t>
      </w:r>
      <w:r w:rsidR="00E507CB" w:rsidRPr="005930F9">
        <w:rPr>
          <w:rFonts w:ascii="Arial" w:hAnsi="Arial" w:cs="Arial"/>
          <w:bCs/>
          <w:sz w:val="24"/>
          <w:szCs w:val="24"/>
        </w:rPr>
        <w:t xml:space="preserve"> </w:t>
      </w:r>
    </w:p>
    <w:p w:rsidR="00E507CB" w:rsidRDefault="003D3329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E507CB">
        <w:rPr>
          <w:rFonts w:ascii="Arial" w:hAnsi="Arial" w:cs="Arial"/>
          <w:bCs/>
          <w:sz w:val="24"/>
          <w:szCs w:val="24"/>
        </w:rPr>
        <w:t>1.</w:t>
      </w:r>
      <w:r>
        <w:rPr>
          <w:rFonts w:ascii="Arial" w:hAnsi="Arial" w:cs="Arial"/>
          <w:bCs/>
          <w:sz w:val="24"/>
          <w:szCs w:val="24"/>
        </w:rPr>
        <w:t>1</w:t>
      </w:r>
      <w:r w:rsidR="00E507CB">
        <w:rPr>
          <w:rFonts w:ascii="Arial" w:hAnsi="Arial" w:cs="Arial"/>
          <w:bCs/>
          <w:sz w:val="24"/>
          <w:szCs w:val="24"/>
        </w:rPr>
        <w:t xml:space="preserve">. </w:t>
      </w:r>
      <w:r w:rsidR="00AD0636">
        <w:rPr>
          <w:rFonts w:ascii="Arial" w:hAnsi="Arial" w:cs="Arial"/>
          <w:bCs/>
          <w:sz w:val="24"/>
          <w:szCs w:val="24"/>
        </w:rPr>
        <w:t>п.1 изложить в следующей</w:t>
      </w:r>
      <w:r w:rsidR="00915EF6">
        <w:rPr>
          <w:rFonts w:ascii="Arial" w:hAnsi="Arial" w:cs="Arial"/>
          <w:bCs/>
          <w:sz w:val="24"/>
          <w:szCs w:val="24"/>
        </w:rPr>
        <w:t xml:space="preserve"> редакции: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«1</w:t>
      </w:r>
      <w:r w:rsidRPr="00FA730A">
        <w:rPr>
          <w:rFonts w:ascii="Arial" w:hAnsi="Arial" w:cs="Arial"/>
          <w:bCs/>
        </w:rPr>
        <w:t>. Создать единую комиссию по осуществлению закупок товаров, работ, услуг для муниципальных нужд Кочкуровского муниципального района Республики Мордовия в следующем составе: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Тюлюков А</w:t>
      </w:r>
      <w:r w:rsidRPr="00FA730A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Ю.</w:t>
      </w:r>
      <w:r w:rsidRPr="00FA730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- заместитель главы </w:t>
      </w:r>
      <w:r w:rsidRPr="00FA730A">
        <w:rPr>
          <w:rFonts w:ascii="Arial" w:hAnsi="Arial" w:cs="Arial"/>
          <w:bCs/>
        </w:rPr>
        <w:t xml:space="preserve">Кочкуровского муниципального района </w:t>
      </w:r>
      <w:r w:rsidR="00AD0636">
        <w:rPr>
          <w:rFonts w:ascii="Arial" w:hAnsi="Arial" w:cs="Arial"/>
          <w:bCs/>
        </w:rPr>
        <w:t>-</w:t>
      </w:r>
      <w:r w:rsidRPr="00FA730A">
        <w:rPr>
          <w:rFonts w:ascii="Arial" w:hAnsi="Arial" w:cs="Arial"/>
          <w:bCs/>
        </w:rPr>
        <w:t>руководитель аппарата, председатель единой</w:t>
      </w:r>
      <w:r>
        <w:rPr>
          <w:rFonts w:ascii="Arial" w:hAnsi="Arial" w:cs="Arial"/>
          <w:bCs/>
        </w:rPr>
        <w:t xml:space="preserve"> комиссии</w:t>
      </w:r>
      <w:r w:rsidRPr="00FA730A">
        <w:rPr>
          <w:rFonts w:ascii="Arial" w:hAnsi="Arial" w:cs="Arial"/>
          <w:bCs/>
        </w:rPr>
        <w:t>;</w:t>
      </w:r>
    </w:p>
    <w:p w:rsid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Зайцева А.А. – заместитель </w:t>
      </w:r>
      <w:r w:rsidRPr="00FA730A">
        <w:rPr>
          <w:rFonts w:ascii="Arial" w:hAnsi="Arial" w:cs="Arial"/>
          <w:bCs/>
        </w:rPr>
        <w:t>начальник</w:t>
      </w:r>
      <w:r>
        <w:rPr>
          <w:rFonts w:ascii="Arial" w:hAnsi="Arial" w:cs="Arial"/>
          <w:bCs/>
        </w:rPr>
        <w:t>а</w:t>
      </w:r>
      <w:r w:rsidRPr="00FA730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управления</w:t>
      </w:r>
      <w:r w:rsidRPr="00FA730A">
        <w:rPr>
          <w:rFonts w:ascii="Arial" w:hAnsi="Arial" w:cs="Arial"/>
          <w:bCs/>
        </w:rPr>
        <w:t xml:space="preserve"> организации торгов </w:t>
      </w:r>
      <w:r>
        <w:rPr>
          <w:rFonts w:ascii="Arial" w:hAnsi="Arial" w:cs="Arial"/>
          <w:bCs/>
        </w:rPr>
        <w:t xml:space="preserve">и информатизации </w:t>
      </w:r>
      <w:r w:rsidRPr="00FA730A">
        <w:rPr>
          <w:rFonts w:ascii="Arial" w:hAnsi="Arial" w:cs="Arial"/>
          <w:bCs/>
        </w:rPr>
        <w:t xml:space="preserve">администрации Кочкуровского муниципального района, секретарь единой комиссии; </w:t>
      </w:r>
    </w:p>
    <w:p w:rsidR="00FA730A" w:rsidRPr="00FA730A" w:rsidRDefault="00914742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="00FA730A" w:rsidRPr="00FA730A">
        <w:rPr>
          <w:rFonts w:ascii="Arial" w:hAnsi="Arial" w:cs="Arial"/>
          <w:bCs/>
        </w:rPr>
        <w:t>Члены единой комиссии: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 w:rsidRPr="00FA730A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 xml:space="preserve">  </w:t>
      </w:r>
      <w:r w:rsidRPr="00FA730A">
        <w:rPr>
          <w:rFonts w:ascii="Arial" w:hAnsi="Arial" w:cs="Arial"/>
          <w:bCs/>
        </w:rPr>
        <w:t>Осина С.Н.</w:t>
      </w:r>
      <w:r>
        <w:rPr>
          <w:rFonts w:ascii="Arial" w:hAnsi="Arial" w:cs="Arial"/>
          <w:bCs/>
        </w:rPr>
        <w:t xml:space="preserve"> -  заместитель главы </w:t>
      </w:r>
      <w:r w:rsidRPr="00FA730A">
        <w:rPr>
          <w:rFonts w:ascii="Arial" w:hAnsi="Arial" w:cs="Arial"/>
          <w:bCs/>
        </w:rPr>
        <w:t xml:space="preserve"> Кочкуровского муниципального района по финансовым и экономическим вопросам </w:t>
      </w:r>
      <w:r>
        <w:rPr>
          <w:rFonts w:ascii="Arial" w:hAnsi="Arial" w:cs="Arial"/>
          <w:bCs/>
        </w:rPr>
        <w:t xml:space="preserve"> - начальник </w:t>
      </w:r>
      <w:r w:rsidRPr="00FA730A">
        <w:rPr>
          <w:rFonts w:ascii="Arial" w:hAnsi="Arial" w:cs="Arial"/>
          <w:bCs/>
        </w:rPr>
        <w:t xml:space="preserve"> управления;</w:t>
      </w:r>
    </w:p>
    <w:p w:rsidR="00FA730A" w:rsidRPr="00FA730A" w:rsidRDefault="00FA730A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 </w:t>
      </w:r>
      <w:r w:rsidRPr="00FA730A">
        <w:rPr>
          <w:rFonts w:ascii="Arial" w:hAnsi="Arial" w:cs="Arial"/>
          <w:bCs/>
        </w:rPr>
        <w:t>Грязнов Ю</w:t>
      </w:r>
      <w:r>
        <w:rPr>
          <w:rFonts w:ascii="Arial" w:hAnsi="Arial" w:cs="Arial"/>
          <w:bCs/>
        </w:rPr>
        <w:t>.</w:t>
      </w:r>
      <w:r w:rsidRPr="00FA730A">
        <w:rPr>
          <w:rFonts w:ascii="Arial" w:hAnsi="Arial" w:cs="Arial"/>
          <w:bCs/>
        </w:rPr>
        <w:t>Н.</w:t>
      </w:r>
      <w:r>
        <w:rPr>
          <w:rFonts w:ascii="Arial" w:hAnsi="Arial" w:cs="Arial"/>
          <w:bCs/>
        </w:rPr>
        <w:t xml:space="preserve"> - </w:t>
      </w:r>
      <w:r w:rsidR="00321F96">
        <w:rPr>
          <w:rFonts w:ascii="Arial" w:hAnsi="Arial" w:cs="Arial"/>
          <w:bCs/>
        </w:rPr>
        <w:t>заместитель г</w:t>
      </w:r>
      <w:r w:rsidRPr="00FA730A">
        <w:rPr>
          <w:rFonts w:ascii="Arial" w:hAnsi="Arial" w:cs="Arial"/>
          <w:bCs/>
        </w:rPr>
        <w:t>лавы Кочкуровского муниципального района по вопросам строительства, архитектуры и жилищно</w:t>
      </w:r>
      <w:r w:rsidR="00321F96">
        <w:rPr>
          <w:rFonts w:ascii="Arial" w:hAnsi="Arial" w:cs="Arial"/>
          <w:bCs/>
        </w:rPr>
        <w:t>-</w:t>
      </w:r>
      <w:r w:rsidRPr="00FA730A">
        <w:rPr>
          <w:rFonts w:ascii="Arial" w:hAnsi="Arial" w:cs="Arial"/>
          <w:bCs/>
          <w:noProof/>
        </w:rPr>
        <w:drawing>
          <wp:inline distT="0" distB="0" distL="0" distR="0" wp14:anchorId="07B27E29" wp14:editId="659E9D52">
            <wp:extent cx="3048" cy="3049"/>
            <wp:effectExtent l="0" t="0" r="0" b="0"/>
            <wp:docPr id="3940" name="Picture 39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" name="Picture 39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730A">
        <w:rPr>
          <w:rFonts w:ascii="Arial" w:hAnsi="Arial" w:cs="Arial"/>
          <w:bCs/>
        </w:rPr>
        <w:t>коммунального хозяйства;</w:t>
      </w:r>
    </w:p>
    <w:p w:rsidR="00FA730A" w:rsidRPr="00FA730A" w:rsidRDefault="00321F96" w:rsidP="00914742">
      <w:pPr>
        <w:pStyle w:val="a3"/>
        <w:spacing w:after="0"/>
        <w:ind w:left="-567"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Тулаева О.И. – заместитель главы Кочкуровского муниципального района по сельскому хозяйству</w:t>
      </w:r>
      <w:r w:rsidR="00FA730A" w:rsidRPr="00FA730A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»</w:t>
      </w:r>
    </w:p>
    <w:p w:rsidR="00477C1E" w:rsidRPr="00914742" w:rsidRDefault="00477C1E" w:rsidP="00914742">
      <w:pPr>
        <w:pStyle w:val="a3"/>
        <w:spacing w:after="0" w:line="360" w:lineRule="exact"/>
        <w:ind w:left="-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Настоящее постановление вступает в силу со дня его </w:t>
      </w:r>
      <w:r w:rsidR="00AD0636">
        <w:rPr>
          <w:rFonts w:ascii="Arial" w:hAnsi="Arial" w:cs="Arial"/>
        </w:rPr>
        <w:t>подписания и подлежит официальному опубликованию.</w:t>
      </w:r>
    </w:p>
    <w:p w:rsidR="003D3329" w:rsidRDefault="003D3329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E507CB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Глава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С.Н.</w:t>
      </w:r>
      <w:r w:rsidR="00AD0636">
        <w:rPr>
          <w:rFonts w:ascii="Arial" w:hAnsi="Arial" w:cs="Arial"/>
          <w:kern w:val="2"/>
          <w:sz w:val="24"/>
          <w:szCs w:val="24"/>
        </w:rPr>
        <w:t xml:space="preserve"> </w:t>
      </w:r>
      <w:r>
        <w:rPr>
          <w:rFonts w:ascii="Arial" w:hAnsi="Arial" w:cs="Arial"/>
          <w:kern w:val="2"/>
          <w:sz w:val="24"/>
          <w:szCs w:val="24"/>
        </w:rPr>
        <w:t>Герасимова</w:t>
      </w:r>
    </w:p>
    <w:p w:rsidR="006628FA" w:rsidRDefault="006628FA"/>
    <w:sectPr w:rsidR="006628FA" w:rsidSect="00AD06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1D4D9E"/>
    <w:rsid w:val="001F570B"/>
    <w:rsid w:val="0027646F"/>
    <w:rsid w:val="00321F96"/>
    <w:rsid w:val="003D3329"/>
    <w:rsid w:val="00437A01"/>
    <w:rsid w:val="00477C1E"/>
    <w:rsid w:val="005135E2"/>
    <w:rsid w:val="005879C9"/>
    <w:rsid w:val="005930F9"/>
    <w:rsid w:val="006237CE"/>
    <w:rsid w:val="006628FA"/>
    <w:rsid w:val="00746BA0"/>
    <w:rsid w:val="007F2CCC"/>
    <w:rsid w:val="00914742"/>
    <w:rsid w:val="00915EF6"/>
    <w:rsid w:val="00AD0636"/>
    <w:rsid w:val="00E441C5"/>
    <w:rsid w:val="00E507CB"/>
    <w:rsid w:val="00E74817"/>
    <w:rsid w:val="00FA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5</cp:revision>
  <cp:lastPrinted>2020-04-03T13:51:00Z</cp:lastPrinted>
  <dcterms:created xsi:type="dcterms:W3CDTF">2020-04-03T12:37:00Z</dcterms:created>
  <dcterms:modified xsi:type="dcterms:W3CDTF">2020-04-09T15:17:00Z</dcterms:modified>
</cp:coreProperties>
</file>