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7E9" w:rsidRPr="004079EF" w:rsidRDefault="001827E9" w:rsidP="0074769D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РЕСПУБЛИКА  МОРДОВИЯ</w:t>
      </w:r>
    </w:p>
    <w:p w:rsidR="001827E9" w:rsidRDefault="001827E9" w:rsidP="0074769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1827E9" w:rsidRPr="004079EF" w:rsidRDefault="001827E9" w:rsidP="0074769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качелайского сельского поселения</w:t>
      </w:r>
    </w:p>
    <w:p w:rsidR="001827E9" w:rsidRPr="004079EF" w:rsidRDefault="001827E9" w:rsidP="0074769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1827E9" w:rsidRPr="004079EF" w:rsidRDefault="001827E9" w:rsidP="0074769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шестого СОЗЫВА</w:t>
      </w:r>
    </w:p>
    <w:p w:rsidR="001827E9" w:rsidRPr="004079EF" w:rsidRDefault="001827E9" w:rsidP="00CF411D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1827E9" w:rsidRDefault="001827E9" w:rsidP="00685B9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4079EF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1827E9" w:rsidRDefault="001827E9" w:rsidP="00685B9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1827E9" w:rsidRDefault="001827E9" w:rsidP="00685B9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№129</w:t>
      </w:r>
      <w:r>
        <w:rPr>
          <w:rFonts w:ascii="Arial" w:hAnsi="Arial" w:cs="Arial"/>
          <w:b/>
          <w:bCs/>
          <w:caps/>
          <w:sz w:val="32"/>
          <w:szCs w:val="32"/>
        </w:rPr>
        <w:tab/>
      </w:r>
      <w:r>
        <w:rPr>
          <w:rFonts w:ascii="Arial" w:hAnsi="Arial" w:cs="Arial"/>
          <w:b/>
          <w:bCs/>
          <w:caps/>
          <w:sz w:val="32"/>
          <w:szCs w:val="32"/>
        </w:rPr>
        <w:tab/>
      </w:r>
      <w:r>
        <w:rPr>
          <w:rFonts w:ascii="Arial" w:hAnsi="Arial" w:cs="Arial"/>
          <w:b/>
          <w:bCs/>
          <w:caps/>
          <w:sz w:val="32"/>
          <w:szCs w:val="32"/>
        </w:rPr>
        <w:tab/>
      </w:r>
      <w:r>
        <w:rPr>
          <w:rFonts w:ascii="Arial" w:hAnsi="Arial" w:cs="Arial"/>
          <w:b/>
          <w:bCs/>
          <w:caps/>
          <w:sz w:val="32"/>
          <w:szCs w:val="32"/>
        </w:rPr>
        <w:tab/>
      </w:r>
      <w:r>
        <w:rPr>
          <w:rFonts w:ascii="Arial" w:hAnsi="Arial" w:cs="Arial"/>
          <w:b/>
          <w:bCs/>
          <w:caps/>
          <w:sz w:val="32"/>
          <w:szCs w:val="32"/>
        </w:rPr>
        <w:tab/>
        <w:t xml:space="preserve">9 сентября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Arial" w:hAnsi="Arial" w:cs="Arial"/>
            <w:b/>
            <w:bCs/>
            <w:caps/>
            <w:sz w:val="32"/>
            <w:szCs w:val="32"/>
          </w:rPr>
          <w:t>2019 г</w:t>
        </w:r>
      </w:smartTag>
      <w:r>
        <w:rPr>
          <w:rFonts w:ascii="Arial" w:hAnsi="Arial" w:cs="Arial"/>
          <w:b/>
          <w:bCs/>
          <w:caps/>
          <w:sz w:val="32"/>
          <w:szCs w:val="32"/>
        </w:rPr>
        <w:t>.</w:t>
      </w:r>
    </w:p>
    <w:p w:rsidR="001827E9" w:rsidRDefault="001827E9" w:rsidP="008A61AA">
      <w:pPr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1827E9" w:rsidRDefault="001827E9" w:rsidP="008A61AA">
      <w:pPr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1827E9" w:rsidRPr="004079EF" w:rsidRDefault="001827E9" w:rsidP="00694DA5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 внесении изменений в решение совета депутатов КАЧЕЛАЙСКОГО сельского поселения 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шестого созыва от 28.12.2018 года №101 «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>О бюджетЕ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74769D">
        <w:rPr>
          <w:rFonts w:ascii="Arial" w:hAnsi="Arial" w:cs="Arial"/>
          <w:b/>
          <w:bCs/>
          <w:caps/>
          <w:spacing w:val="-20"/>
          <w:sz w:val="32"/>
          <w:szCs w:val="32"/>
        </w:rPr>
        <w:t>Качелайского сельского поселения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 на 2019 год</w:t>
      </w:r>
      <w:r w:rsidRPr="004079EF">
        <w:rPr>
          <w:rFonts w:ascii="Arial" w:hAnsi="Arial" w:cs="Arial"/>
          <w:b/>
          <w:bCs/>
          <w:caps/>
          <w:sz w:val="32"/>
          <w:szCs w:val="32"/>
        </w:rPr>
        <w:t xml:space="preserve"> и на плановый период 2020 и 2021 годов</w:t>
      </w:r>
      <w:r>
        <w:rPr>
          <w:rFonts w:ascii="Arial" w:hAnsi="Arial" w:cs="Arial"/>
          <w:b/>
          <w:bCs/>
          <w:caps/>
          <w:sz w:val="32"/>
          <w:szCs w:val="32"/>
        </w:rPr>
        <w:t>» (с изменениями от 13.03.20179г. № 107, от 1.04.2019г. № 109, от 18.04.2019 г. № 114, от 14.05.2019 №116, от 10.06.2019 №120, от 26.06.2019 №123, от 09.08.2019 №126)</w:t>
      </w:r>
    </w:p>
    <w:p w:rsidR="001827E9" w:rsidRPr="00ED5120" w:rsidRDefault="001827E9" w:rsidP="00CF411D">
      <w:pPr>
        <w:jc w:val="both"/>
        <w:rPr>
          <w:rFonts w:ascii="Arial" w:hAnsi="Arial" w:cs="Arial"/>
        </w:rPr>
      </w:pPr>
    </w:p>
    <w:p w:rsidR="001827E9" w:rsidRDefault="001827E9" w:rsidP="008A61AA">
      <w:pPr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В соответствии с Бюджетным Кодексом Российской Федерации Совет депутатов Качелайского сельского поселения Кочкуровского муниципального района шестого созыва РЕШИЛ:</w:t>
      </w:r>
    </w:p>
    <w:p w:rsidR="001827E9" w:rsidRDefault="001827E9" w:rsidP="008A61AA">
      <w:pPr>
        <w:ind w:firstLine="851"/>
        <w:jc w:val="both"/>
        <w:rPr>
          <w:rFonts w:ascii="Arial" w:hAnsi="Arial" w:cs="Arial"/>
        </w:rPr>
      </w:pPr>
      <w:r>
        <w:rPr>
          <w:rFonts w:ascii="Arial" w:hAnsi="Arial" w:cs="Arial"/>
        </w:rPr>
        <w:t>1. Внести в решение Совета депутатов Качелайского сельского поселения Кочкуровского муниципального района шестого созыва от 28.12.2018 года №101 «О бюджете Качелайского сельского поселения на 2019 год и на плановый период 2020 и 2021 годов» (с изменениями от 13.03.2019г. № 107, от 1.04.2019г. № 109, от 18.04.2019 г. № 114, от</w:t>
      </w:r>
      <w:r w:rsidRPr="00DB427B">
        <w:rPr>
          <w:rFonts w:ascii="Arial" w:hAnsi="Arial" w:cs="Arial"/>
        </w:rPr>
        <w:t xml:space="preserve"> 14.05.2019 №116</w:t>
      </w:r>
      <w:r>
        <w:rPr>
          <w:rFonts w:ascii="Arial" w:hAnsi="Arial" w:cs="Arial"/>
        </w:rPr>
        <w:t xml:space="preserve"> г., от 10.06.2019 №120, от 26.06.2019 №123, от 09.08.2019 года №126) следующие изменения:</w:t>
      </w:r>
    </w:p>
    <w:p w:rsidR="001827E9" w:rsidRDefault="001827E9" w:rsidP="00126062">
      <w:pPr>
        <w:jc w:val="both"/>
        <w:rPr>
          <w:rFonts w:ascii="Arial" w:hAnsi="Arial" w:cs="Arial"/>
        </w:rPr>
      </w:pPr>
    </w:p>
    <w:p w:rsidR="001827E9" w:rsidRPr="004854F8" w:rsidRDefault="001827E9" w:rsidP="007D09A1">
      <w:pPr>
        <w:numPr>
          <w:ilvl w:val="1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Статью 1 изложить в следующей редакции:</w:t>
      </w:r>
    </w:p>
    <w:p w:rsidR="001827E9" w:rsidRDefault="001827E9" w:rsidP="007D09A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ED5120">
        <w:rPr>
          <w:rFonts w:ascii="Arial" w:hAnsi="Arial" w:cs="Arial"/>
        </w:rPr>
        <w:t>Утвердить бюджет</w:t>
      </w:r>
      <w:r w:rsidRPr="00842AB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Качелайского сельского поселения Кочкуровского </w:t>
      </w:r>
      <w:r w:rsidRPr="00ED5120">
        <w:rPr>
          <w:rFonts w:ascii="Arial" w:hAnsi="Arial" w:cs="Arial"/>
        </w:rPr>
        <w:t xml:space="preserve">муниципального района Республики Мордовия на 2019 год по доходам в сумме </w:t>
      </w:r>
      <w:r>
        <w:rPr>
          <w:rFonts w:ascii="Arial" w:hAnsi="Arial" w:cs="Arial"/>
        </w:rPr>
        <w:t xml:space="preserve">2124,0 </w:t>
      </w:r>
      <w:r w:rsidRPr="00ED5120">
        <w:rPr>
          <w:rFonts w:ascii="Arial" w:hAnsi="Arial" w:cs="Arial"/>
        </w:rPr>
        <w:t xml:space="preserve">тыс. рублей и по расходам в сумме </w:t>
      </w:r>
      <w:r>
        <w:rPr>
          <w:rFonts w:ascii="Arial" w:hAnsi="Arial" w:cs="Arial"/>
        </w:rPr>
        <w:t>2124,0 тыс. рублей.</w:t>
      </w:r>
    </w:p>
    <w:p w:rsidR="001827E9" w:rsidRPr="00126062" w:rsidRDefault="001827E9" w:rsidP="00126062">
      <w:pPr>
        <w:ind w:firstLine="709"/>
        <w:jc w:val="both"/>
        <w:rPr>
          <w:rFonts w:ascii="Arial" w:hAnsi="Arial" w:cs="Arial"/>
        </w:rPr>
      </w:pPr>
      <w:r w:rsidRPr="00126062">
        <w:rPr>
          <w:rFonts w:ascii="Arial" w:hAnsi="Arial" w:cs="Arial"/>
        </w:rPr>
        <w:t xml:space="preserve">2. Утвердить бюджет Качелайского сельского поселения Кочкуровского муниципального района на 2020 год по доходам в сумме </w:t>
      </w:r>
      <w:r>
        <w:rPr>
          <w:rFonts w:ascii="Arial" w:hAnsi="Arial" w:cs="Arial"/>
        </w:rPr>
        <w:t>–</w:t>
      </w:r>
      <w:r w:rsidRPr="001260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1848,10</w:t>
      </w:r>
      <w:r w:rsidRPr="00126062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–</w:t>
      </w:r>
      <w:r w:rsidRPr="001260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1848,10</w:t>
      </w:r>
      <w:r w:rsidRPr="00126062">
        <w:rPr>
          <w:rFonts w:ascii="Arial" w:hAnsi="Arial" w:cs="Arial"/>
        </w:rPr>
        <w:t xml:space="preserve"> тыс. рублей, в том числе условно утвержденные расходы в сумме - 15,</w:t>
      </w:r>
      <w:r>
        <w:rPr>
          <w:rFonts w:ascii="Arial" w:hAnsi="Arial" w:cs="Arial"/>
        </w:rPr>
        <w:t>3</w:t>
      </w:r>
      <w:r w:rsidRPr="00126062">
        <w:rPr>
          <w:rFonts w:ascii="Arial" w:hAnsi="Arial" w:cs="Arial"/>
        </w:rPr>
        <w:t xml:space="preserve"> тыс. рублей. </w:t>
      </w:r>
    </w:p>
    <w:p w:rsidR="001827E9" w:rsidRPr="00126062" w:rsidRDefault="001827E9" w:rsidP="00126062">
      <w:pPr>
        <w:ind w:firstLine="709"/>
        <w:jc w:val="both"/>
        <w:rPr>
          <w:rFonts w:ascii="Arial" w:hAnsi="Arial" w:cs="Arial"/>
          <w:bCs/>
        </w:rPr>
      </w:pPr>
      <w:r w:rsidRPr="00126062">
        <w:rPr>
          <w:rFonts w:ascii="Arial" w:hAnsi="Arial" w:cs="Arial"/>
        </w:rPr>
        <w:t xml:space="preserve">3. Утвердить бюджет Качелайского сельского поселения Кочкуровсокго муниципального района на 2021 год по доходам в сумме </w:t>
      </w:r>
      <w:r>
        <w:rPr>
          <w:rFonts w:ascii="Arial" w:hAnsi="Arial" w:cs="Arial"/>
        </w:rPr>
        <w:t>–</w:t>
      </w:r>
      <w:r w:rsidRPr="0012606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2211,60</w:t>
      </w:r>
      <w:r w:rsidRPr="00126062">
        <w:rPr>
          <w:rFonts w:ascii="Arial" w:hAnsi="Arial" w:cs="Arial"/>
        </w:rPr>
        <w:t xml:space="preserve"> тыс. рублей и по расходам в сумме </w:t>
      </w:r>
      <w:r>
        <w:rPr>
          <w:rFonts w:ascii="Arial" w:hAnsi="Arial" w:cs="Arial"/>
        </w:rPr>
        <w:t>– 2211,60</w:t>
      </w:r>
      <w:r w:rsidRPr="00126062">
        <w:rPr>
          <w:rFonts w:ascii="Arial" w:hAnsi="Arial" w:cs="Arial"/>
        </w:rPr>
        <w:t xml:space="preserve"> тыс. рублей, в том числе условно у</w:t>
      </w:r>
      <w:r>
        <w:rPr>
          <w:rFonts w:ascii="Arial" w:hAnsi="Arial" w:cs="Arial"/>
        </w:rPr>
        <w:t xml:space="preserve">твержденные расходы в сумме – 59,5 </w:t>
      </w:r>
      <w:r w:rsidRPr="00126062">
        <w:rPr>
          <w:rFonts w:ascii="Arial" w:hAnsi="Arial" w:cs="Arial"/>
        </w:rPr>
        <w:t xml:space="preserve">тыс. рублей. </w:t>
      </w:r>
    </w:p>
    <w:p w:rsidR="001827E9" w:rsidRPr="00126062" w:rsidRDefault="001827E9" w:rsidP="007D09A1">
      <w:pPr>
        <w:ind w:firstLine="709"/>
        <w:jc w:val="both"/>
        <w:rPr>
          <w:rFonts w:ascii="Arial" w:hAnsi="Arial" w:cs="Arial"/>
        </w:rPr>
      </w:pPr>
    </w:p>
    <w:p w:rsidR="001827E9" w:rsidRDefault="001827E9" w:rsidP="007D09A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1.2 Приложение 4 </w:t>
      </w:r>
      <w:r w:rsidRPr="00090E42">
        <w:rPr>
          <w:rFonts w:ascii="Arial" w:hAnsi="Arial" w:cs="Arial"/>
        </w:rPr>
        <w:t xml:space="preserve">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№101 «О бюджете Качелайского сельского поселения на 2019 год и на плановый период 2020 и 2021 годов» изложить в прилагаемой редакции (приложение 1);</w:t>
      </w:r>
    </w:p>
    <w:p w:rsidR="001827E9" w:rsidRDefault="001827E9" w:rsidP="007D09A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1.3 Приложение 5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№101 «О бюджете Качелайского сельского поселения на 2019 год и на плановый период 2020 и 2021 годов» изложить в прилагаемой редакции (приложение 2);</w:t>
      </w:r>
    </w:p>
    <w:p w:rsidR="001827E9" w:rsidRDefault="001827E9" w:rsidP="007D09A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1.4 Приложение 6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№101 «О бюджете Качелайского сельского поселения на 2019 год и на плановый период 2020 и 2021 годов» изложить в прилагаемой редакции (приложение 3);</w:t>
      </w:r>
    </w:p>
    <w:p w:rsidR="001827E9" w:rsidRDefault="001827E9" w:rsidP="007D09A1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1.5 Приложение 7</w:t>
      </w:r>
      <w:r w:rsidRPr="00090E42">
        <w:rPr>
          <w:rFonts w:ascii="Arial" w:hAnsi="Arial" w:cs="Arial"/>
        </w:rPr>
        <w:t xml:space="preserve"> к решению Совета депутатов </w:t>
      </w:r>
      <w:r>
        <w:rPr>
          <w:rFonts w:ascii="Arial" w:hAnsi="Arial" w:cs="Arial"/>
        </w:rPr>
        <w:t>Качелайского сельского поселения Кочкуровского муниципального района от 28.12.2018 года №101 «О бюджете Качелайского сельского поселения на 2019 год и на плановый период 2020 и 2021 годов» изложить в прилагаемой редакции (приложение 4);</w:t>
      </w:r>
    </w:p>
    <w:p w:rsidR="001827E9" w:rsidRDefault="001827E9" w:rsidP="00D81A5E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2. Статью 6 дополнить частью 2 следующего содержания:</w:t>
      </w:r>
    </w:p>
    <w:p w:rsidR="001827E9" w:rsidRDefault="001827E9" w:rsidP="00D81A5E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«2. Установить, что муниципальные учреждения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1827E9" w:rsidRDefault="001827E9" w:rsidP="00D81A5E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размере 100 процентов суммы договора (контракта) – по договорам (контрактам) о предоставлении услуг связи, о подписке на печатные издания и об их приобретении,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энергопринимающих устройств к электрическим сетям, а так 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строительства;</w:t>
      </w:r>
    </w:p>
    <w:p w:rsidR="001827E9" w:rsidRDefault="001827E9" w:rsidP="008E514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1827E9" w:rsidRDefault="001827E9" w:rsidP="008E514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1827E9" w:rsidRDefault="001827E9" w:rsidP="008E514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пределах доведенных до получателя соответствующих лимитов бюджетных обязательств авансовый платеж в размере до 30% суммы договора (контракта), а так 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платежей.»</w:t>
      </w:r>
    </w:p>
    <w:p w:rsidR="001827E9" w:rsidRDefault="001827E9" w:rsidP="008E5145">
      <w:pPr>
        <w:ind w:firstLine="540"/>
        <w:jc w:val="both"/>
        <w:rPr>
          <w:rFonts w:ascii="Arial" w:hAnsi="Arial" w:cs="Arial"/>
        </w:rPr>
      </w:pPr>
    </w:p>
    <w:p w:rsidR="001827E9" w:rsidRDefault="001827E9" w:rsidP="007D09A1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>3. Настоящее решение вступает в силу со дня его официального опубликования.</w:t>
      </w:r>
    </w:p>
    <w:p w:rsidR="001827E9" w:rsidRDefault="001827E9" w:rsidP="007D09A1">
      <w:pPr>
        <w:ind w:firstLine="540"/>
        <w:jc w:val="both"/>
        <w:rPr>
          <w:rFonts w:ascii="Arial" w:hAnsi="Arial" w:cs="Arial"/>
        </w:rPr>
      </w:pPr>
    </w:p>
    <w:p w:rsidR="001827E9" w:rsidRDefault="001827E9" w:rsidP="008A61AA">
      <w:pPr>
        <w:ind w:firstLine="851"/>
        <w:jc w:val="both"/>
        <w:rPr>
          <w:rFonts w:ascii="Arial" w:hAnsi="Arial" w:cs="Arial"/>
        </w:rPr>
      </w:pPr>
    </w:p>
    <w:p w:rsidR="001827E9" w:rsidRDefault="001827E9" w:rsidP="00757B90">
      <w:pPr>
        <w:jc w:val="both"/>
        <w:rPr>
          <w:rFonts w:ascii="Arial" w:hAnsi="Arial" w:cs="Arial"/>
        </w:rPr>
      </w:pPr>
    </w:p>
    <w:p w:rsidR="001827E9" w:rsidRPr="00B24E03" w:rsidRDefault="001827E9" w:rsidP="00A271B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</w:t>
      </w:r>
      <w:r w:rsidRPr="00B24E03">
        <w:rPr>
          <w:rFonts w:ascii="Arial" w:hAnsi="Arial" w:cs="Arial"/>
        </w:rPr>
        <w:t>лава</w:t>
      </w:r>
    </w:p>
    <w:p w:rsidR="001827E9" w:rsidRPr="00B24E03" w:rsidRDefault="001827E9" w:rsidP="00A271B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Качелайского</w:t>
      </w:r>
      <w:r w:rsidRPr="00B24E03">
        <w:rPr>
          <w:rFonts w:ascii="Arial" w:hAnsi="Arial" w:cs="Arial"/>
        </w:rPr>
        <w:t xml:space="preserve"> сельского поселения </w:t>
      </w:r>
    </w:p>
    <w:p w:rsidR="001827E9" w:rsidRDefault="001827E9" w:rsidP="0024365F">
      <w:pPr>
        <w:jc w:val="right"/>
        <w:rPr>
          <w:rFonts w:ascii="Arial" w:hAnsi="Arial" w:cs="Arial"/>
          <w:spacing w:val="-2"/>
        </w:rPr>
      </w:pPr>
      <w:r>
        <w:rPr>
          <w:rFonts w:ascii="Arial" w:hAnsi="Arial" w:cs="Arial"/>
        </w:rPr>
        <w:t>В</w:t>
      </w:r>
      <w:r w:rsidRPr="00B24E03">
        <w:rPr>
          <w:rFonts w:ascii="Arial" w:hAnsi="Arial" w:cs="Arial"/>
        </w:rPr>
        <w:t>.</w:t>
      </w:r>
      <w:r>
        <w:rPr>
          <w:rFonts w:ascii="Arial" w:hAnsi="Arial" w:cs="Arial"/>
        </w:rPr>
        <w:t>И</w:t>
      </w:r>
      <w:r w:rsidRPr="00B24E03">
        <w:rPr>
          <w:rFonts w:ascii="Arial" w:hAnsi="Arial" w:cs="Arial"/>
        </w:rPr>
        <w:t>.</w:t>
      </w:r>
      <w:r>
        <w:rPr>
          <w:rFonts w:ascii="Arial" w:hAnsi="Arial" w:cs="Arial"/>
          <w:spacing w:val="-2"/>
        </w:rPr>
        <w:t xml:space="preserve"> Вишняков</w:t>
      </w:r>
    </w:p>
    <w:p w:rsidR="001827E9" w:rsidRDefault="001827E9" w:rsidP="0024365F">
      <w:pPr>
        <w:jc w:val="right"/>
        <w:rPr>
          <w:rFonts w:ascii="Arial" w:hAnsi="Arial" w:cs="Arial"/>
          <w:spacing w:val="-2"/>
        </w:rPr>
      </w:pPr>
    </w:p>
    <w:p w:rsidR="001827E9" w:rsidRDefault="001827E9" w:rsidP="0024365F">
      <w:pPr>
        <w:jc w:val="right"/>
        <w:rPr>
          <w:rFonts w:ascii="Arial" w:hAnsi="Arial" w:cs="Arial"/>
          <w:spacing w:val="-2"/>
        </w:rPr>
      </w:pPr>
    </w:p>
    <w:p w:rsidR="001827E9" w:rsidRDefault="001827E9" w:rsidP="0024365F">
      <w:pPr>
        <w:jc w:val="right"/>
        <w:rPr>
          <w:rFonts w:ascii="Arial" w:hAnsi="Arial" w:cs="Arial"/>
          <w:spacing w:val="-2"/>
        </w:rPr>
      </w:pPr>
    </w:p>
    <w:tbl>
      <w:tblPr>
        <w:tblW w:w="10702" w:type="dxa"/>
        <w:tblInd w:w="108" w:type="dxa"/>
        <w:tblLook w:val="0000"/>
      </w:tblPr>
      <w:tblGrid>
        <w:gridCol w:w="2740"/>
        <w:gridCol w:w="3920"/>
        <w:gridCol w:w="540"/>
        <w:gridCol w:w="809"/>
        <w:gridCol w:w="1084"/>
        <w:gridCol w:w="249"/>
        <w:gridCol w:w="1360"/>
      </w:tblGrid>
      <w:tr w:rsidR="001827E9" w:rsidRPr="002F5E29" w:rsidTr="002F5E29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rPr>
                <w:sz w:val="20"/>
                <w:szCs w:val="20"/>
              </w:rPr>
            </w:pPr>
          </w:p>
        </w:tc>
        <w:tc>
          <w:tcPr>
            <w:tcW w:w="44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rPr>
                <w:sz w:val="20"/>
                <w:szCs w:val="20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rPr>
                <w:sz w:val="20"/>
                <w:szCs w:val="20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ind w:right="113"/>
              <w:rPr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rPr>
                <w:sz w:val="20"/>
                <w:szCs w:val="20"/>
              </w:rPr>
            </w:pPr>
          </w:p>
        </w:tc>
      </w:tr>
      <w:tr w:rsidR="001827E9" w:rsidRPr="002F5E29" w:rsidTr="002F5E29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rPr>
                <w:sz w:val="20"/>
                <w:szCs w:val="20"/>
              </w:rPr>
            </w:pPr>
          </w:p>
        </w:tc>
        <w:tc>
          <w:tcPr>
            <w:tcW w:w="44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rPr>
                <w:sz w:val="20"/>
                <w:szCs w:val="20"/>
              </w:rPr>
            </w:pPr>
          </w:p>
        </w:tc>
        <w:tc>
          <w:tcPr>
            <w:tcW w:w="35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tabs>
                <w:tab w:val="left" w:pos="1077"/>
              </w:tabs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Приложение 1 </w:t>
            </w:r>
          </w:p>
        </w:tc>
      </w:tr>
      <w:tr w:rsidR="001827E9" w:rsidRPr="002F5E29" w:rsidTr="002F5E29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rPr>
                <w:sz w:val="20"/>
                <w:szCs w:val="20"/>
              </w:rPr>
            </w:pPr>
          </w:p>
        </w:tc>
        <w:tc>
          <w:tcPr>
            <w:tcW w:w="44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rPr>
                <w:sz w:val="20"/>
                <w:szCs w:val="20"/>
              </w:rPr>
            </w:pPr>
          </w:p>
        </w:tc>
        <w:tc>
          <w:tcPr>
            <w:tcW w:w="35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к решению Совета депутатов </w:t>
            </w:r>
          </w:p>
        </w:tc>
      </w:tr>
      <w:tr w:rsidR="001827E9" w:rsidRPr="002F5E29" w:rsidTr="002F5E29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rPr>
                <w:sz w:val="20"/>
                <w:szCs w:val="20"/>
              </w:rPr>
            </w:pPr>
          </w:p>
        </w:tc>
        <w:tc>
          <w:tcPr>
            <w:tcW w:w="44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rPr>
                <w:sz w:val="20"/>
                <w:szCs w:val="20"/>
              </w:rPr>
            </w:pPr>
          </w:p>
        </w:tc>
        <w:tc>
          <w:tcPr>
            <w:tcW w:w="35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Качелайского сельского поселения </w:t>
            </w:r>
          </w:p>
        </w:tc>
      </w:tr>
      <w:tr w:rsidR="001827E9" w:rsidRPr="002F5E29" w:rsidTr="002F5E29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rPr>
                <w:sz w:val="20"/>
                <w:szCs w:val="20"/>
              </w:rPr>
            </w:pPr>
          </w:p>
        </w:tc>
        <w:tc>
          <w:tcPr>
            <w:tcW w:w="44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rPr>
                <w:sz w:val="20"/>
                <w:szCs w:val="20"/>
              </w:rPr>
            </w:pPr>
          </w:p>
        </w:tc>
        <w:tc>
          <w:tcPr>
            <w:tcW w:w="35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от 09.09.2019г. №129 </w:t>
            </w:r>
          </w:p>
        </w:tc>
      </w:tr>
      <w:tr w:rsidR="001827E9" w:rsidRPr="002F5E29" w:rsidTr="002F5E29">
        <w:trPr>
          <w:trHeight w:val="990"/>
        </w:trPr>
        <w:tc>
          <w:tcPr>
            <w:tcW w:w="1070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 xml:space="preserve"> ОБЪЕМ </w:t>
            </w:r>
            <w:r w:rsidRPr="002F5E29">
              <w:rPr>
                <w:rFonts w:ascii="Arial" w:hAnsi="Arial" w:cs="Arial"/>
                <w:b/>
                <w:bCs/>
              </w:rPr>
              <w:br/>
              <w:t>БЕЗВОЗМЕЗДНЫХ ПОСТУПЛЕНИЙ В БЮДЖЕТ КАЧЕЛАЙСКОГО СЕЛЬСКОГО ПОСЕЛЕНИЯ РЕСПУБЛИКИ МОРДОВИЯ НА 2019 ГОД И НА ПЛАНОВЫЙ ПЕРИОД 2020 И 2021 ГОДОВ</w:t>
            </w:r>
            <w:r w:rsidRPr="002F5E29">
              <w:rPr>
                <w:rFonts w:ascii="Arial" w:hAnsi="Arial" w:cs="Arial"/>
                <w:b/>
                <w:bCs/>
              </w:rPr>
              <w:br/>
              <w:t xml:space="preserve"> </w:t>
            </w:r>
          </w:p>
        </w:tc>
      </w:tr>
      <w:tr w:rsidR="001827E9" w:rsidRPr="002F5E29" w:rsidTr="002F5E29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27E9" w:rsidRPr="002F5E29" w:rsidRDefault="001827E9" w:rsidP="002F5E2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sz w:val="20"/>
                <w:szCs w:val="20"/>
              </w:rPr>
            </w:pPr>
            <w:r w:rsidRPr="002F5E29">
              <w:rPr>
                <w:sz w:val="20"/>
                <w:szCs w:val="20"/>
              </w:rPr>
              <w:t>(тыс. рублей)</w:t>
            </w:r>
          </w:p>
        </w:tc>
      </w:tr>
      <w:tr w:rsidR="001827E9" w:rsidRPr="002F5E29" w:rsidTr="002F5E29">
        <w:trPr>
          <w:trHeight w:val="315"/>
        </w:trPr>
        <w:tc>
          <w:tcPr>
            <w:tcW w:w="2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 xml:space="preserve"> Код </w:t>
            </w:r>
          </w:p>
        </w:tc>
        <w:tc>
          <w:tcPr>
            <w:tcW w:w="3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 xml:space="preserve"> Наименование </w:t>
            </w:r>
          </w:p>
        </w:tc>
        <w:tc>
          <w:tcPr>
            <w:tcW w:w="404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Сумма</w:t>
            </w:r>
          </w:p>
        </w:tc>
      </w:tr>
      <w:tr w:rsidR="001827E9" w:rsidRPr="002F5E29" w:rsidTr="002F5E29">
        <w:trPr>
          <w:trHeight w:val="330"/>
        </w:trPr>
        <w:tc>
          <w:tcPr>
            <w:tcW w:w="2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2019 год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27E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2020</w:t>
            </w:r>
          </w:p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год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27E9" w:rsidRDefault="001827E9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2021</w:t>
            </w:r>
          </w:p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 xml:space="preserve"> год</w:t>
            </w:r>
          </w:p>
        </w:tc>
      </w:tr>
      <w:tr w:rsidR="001827E9" w:rsidRPr="002F5E29" w:rsidTr="002F5E29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5</w:t>
            </w:r>
          </w:p>
        </w:tc>
      </w:tr>
      <w:tr w:rsidR="001827E9" w:rsidRPr="002F5E29" w:rsidTr="002F5E29">
        <w:trPr>
          <w:trHeight w:val="315"/>
        </w:trPr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85000000000000000</w:t>
            </w:r>
          </w:p>
        </w:tc>
        <w:tc>
          <w:tcPr>
            <w:tcW w:w="3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 xml:space="preserve"> ДОХОДЫ БЮДЖЕТА -ВСЕГО </w:t>
            </w:r>
          </w:p>
        </w:tc>
        <w:tc>
          <w:tcPr>
            <w:tcW w:w="134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2 124,0</w:t>
            </w:r>
          </w:p>
        </w:tc>
        <w:tc>
          <w:tcPr>
            <w:tcW w:w="10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1 848,1</w:t>
            </w:r>
          </w:p>
        </w:tc>
        <w:tc>
          <w:tcPr>
            <w:tcW w:w="16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2 211,6</w:t>
            </w:r>
          </w:p>
        </w:tc>
      </w:tr>
      <w:tr w:rsidR="001827E9" w:rsidRPr="002F5E29" w:rsidTr="002F5E29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10000000000000000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 xml:space="preserve"> НАЛОГОВЫЕ И НЕНАЛОГОВЫЕ  ДОХОДЫ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773,1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240,9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248,1</w:t>
            </w:r>
          </w:p>
        </w:tc>
      </w:tr>
      <w:tr w:rsidR="001827E9" w:rsidRPr="002F5E29" w:rsidTr="002F5E29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10100000000000000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 xml:space="preserve"> НАЛОГИ НА ПРИБЫЛЬ, ДОХОДЫ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20,9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21,7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22,6</w:t>
            </w:r>
          </w:p>
        </w:tc>
      </w:tr>
      <w:tr w:rsidR="001827E9" w:rsidRPr="002F5E29" w:rsidTr="002F5E29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10102000010000110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Налог на доходы физических лиц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21,7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22,6</w:t>
            </w:r>
          </w:p>
        </w:tc>
      </w:tr>
      <w:tr w:rsidR="001827E9" w:rsidRPr="002F5E29" w:rsidTr="002F5E29">
        <w:trPr>
          <w:trHeight w:val="180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10102010010000110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21,70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22,60</w:t>
            </w:r>
          </w:p>
        </w:tc>
      </w:tr>
      <w:tr w:rsidR="001827E9" w:rsidRPr="002F5E29" w:rsidTr="002F5E29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10600000000000000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НАЛОГ НА ИМУЩЕСТВО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51,0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27,4</w:t>
            </w:r>
          </w:p>
        </w:tc>
        <w:tc>
          <w:tcPr>
            <w:tcW w:w="16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27,9</w:t>
            </w:r>
          </w:p>
        </w:tc>
      </w:tr>
      <w:tr w:rsidR="001827E9" w:rsidRPr="002F5E29" w:rsidTr="002F5E29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10601000000000110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Налог на имущество физических лиц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51,0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27,40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27,90</w:t>
            </w:r>
          </w:p>
        </w:tc>
      </w:tr>
      <w:tr w:rsidR="001827E9" w:rsidRPr="002F5E29" w:rsidTr="002F5E29">
        <w:trPr>
          <w:trHeight w:val="31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10606000000000110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 xml:space="preserve">ЗЕМЕЛЬНЫЙ НАЛОГ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181,2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191,8</w:t>
            </w:r>
          </w:p>
        </w:tc>
        <w:tc>
          <w:tcPr>
            <w:tcW w:w="16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197,6</w:t>
            </w:r>
          </w:p>
        </w:tc>
      </w:tr>
      <w:tr w:rsidR="001827E9" w:rsidRPr="002F5E29" w:rsidTr="002F5E29">
        <w:trPr>
          <w:trHeight w:val="66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10606043100000110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Земельный налог с физических лиц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181,2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191,80</w:t>
            </w:r>
          </w:p>
        </w:tc>
        <w:tc>
          <w:tcPr>
            <w:tcW w:w="16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197,60</w:t>
            </w:r>
          </w:p>
        </w:tc>
      </w:tr>
      <w:tr w:rsidR="001827E9" w:rsidRPr="002F5E29" w:rsidTr="002F5E29">
        <w:trPr>
          <w:trHeight w:val="94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11100000000000000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6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1827E9" w:rsidRPr="002F5E29" w:rsidTr="002F5E29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11105030000000120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  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  <w:tc>
          <w:tcPr>
            <w:tcW w:w="16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</w:tr>
      <w:tr w:rsidR="001827E9" w:rsidRPr="002F5E29" w:rsidTr="002F5E29">
        <w:trPr>
          <w:trHeight w:val="150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11109000000000120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0,00</w:t>
            </w:r>
          </w:p>
        </w:tc>
        <w:tc>
          <w:tcPr>
            <w:tcW w:w="16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0,00</w:t>
            </w:r>
          </w:p>
        </w:tc>
      </w:tr>
      <w:tr w:rsidR="001827E9" w:rsidRPr="002F5E29" w:rsidTr="002F5E29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11109040000000120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0,00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0,00</w:t>
            </w:r>
          </w:p>
        </w:tc>
      </w:tr>
      <w:tr w:rsidR="001827E9" w:rsidRPr="002F5E29" w:rsidTr="002F5E29">
        <w:trPr>
          <w:trHeight w:val="600"/>
        </w:trPr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11400000000000000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 xml:space="preserve"> ДОХОДЫ ОТ ПРОДАЖИ МАТЕРИАЛЬНЫХ И НЕМАТЕРИАЛЬНЫХ АКТИВОВ </w:t>
            </w:r>
          </w:p>
        </w:tc>
        <w:tc>
          <w:tcPr>
            <w:tcW w:w="1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520,0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  <w:tc>
          <w:tcPr>
            <w:tcW w:w="16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</w:tr>
      <w:tr w:rsidR="001827E9" w:rsidRPr="002F5E29" w:rsidTr="002F5E29">
        <w:trPr>
          <w:trHeight w:val="90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11406000000000400</w:t>
            </w:r>
          </w:p>
        </w:tc>
        <w:tc>
          <w:tcPr>
            <w:tcW w:w="3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 xml:space="preserve"> Доходы от продажи земельных участков, находящихся в государственной и муниципальной собственности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520,0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</w:tr>
      <w:tr w:rsidR="001827E9" w:rsidRPr="002F5E29" w:rsidTr="002F5E29">
        <w:trPr>
          <w:trHeight w:val="150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11406025100000430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520,0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</w:tr>
      <w:tr w:rsidR="001827E9" w:rsidRPr="002F5E29" w:rsidTr="002F5E29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11700000000000000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 xml:space="preserve"> ПРОЧИЕ НЕНАЛОГОВЫЕ ДОХОДЫ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</w:tr>
      <w:tr w:rsidR="001827E9" w:rsidRPr="002F5E29" w:rsidTr="002F5E29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11705000000000180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 xml:space="preserve"> Прочие неналоговые доходы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</w:tr>
      <w:tr w:rsidR="001827E9" w:rsidRPr="002F5E29" w:rsidTr="002F5E29">
        <w:trPr>
          <w:trHeight w:val="6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20200000000000000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1 350,9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1 607,2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1 963,5</w:t>
            </w:r>
          </w:p>
        </w:tc>
      </w:tr>
      <w:tr w:rsidR="001827E9" w:rsidRPr="002F5E29" w:rsidTr="002F5E29">
        <w:trPr>
          <w:trHeight w:val="34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20210000000000150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385,7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371,4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941,1</w:t>
            </w:r>
          </w:p>
        </w:tc>
      </w:tr>
      <w:tr w:rsidR="001827E9" w:rsidRPr="002F5E29" w:rsidTr="002F5E29">
        <w:trPr>
          <w:trHeight w:val="6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20215001000000150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Дотации на выравнивание бюджетной обеспеченности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385,7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371,4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941,1</w:t>
            </w:r>
          </w:p>
        </w:tc>
      </w:tr>
      <w:tr w:rsidR="001827E9" w:rsidRPr="002F5E29" w:rsidTr="002F5E29">
        <w:trPr>
          <w:trHeight w:val="6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20215001100000150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385,7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371,4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941,1</w:t>
            </w:r>
          </w:p>
        </w:tc>
      </w:tr>
      <w:tr w:rsidR="001827E9" w:rsidRPr="002F5E29" w:rsidTr="002F5E29">
        <w:trPr>
          <w:trHeight w:val="9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20220000000000150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</w:tr>
      <w:tr w:rsidR="001827E9" w:rsidRPr="002F5E29" w:rsidTr="002F5E29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20229999000000150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Прочие субсидии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</w:tr>
      <w:tr w:rsidR="001827E9" w:rsidRPr="002F5E29" w:rsidTr="002F5E29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20229999100000150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Прочие субсидии бюджетам сельских поселений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 </w:t>
            </w:r>
          </w:p>
        </w:tc>
      </w:tr>
      <w:tr w:rsidR="001827E9" w:rsidRPr="002F5E29" w:rsidTr="002F5E29">
        <w:trPr>
          <w:trHeight w:val="6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20230000000000150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75,6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75,6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75,6</w:t>
            </w:r>
          </w:p>
        </w:tc>
      </w:tr>
      <w:tr w:rsidR="001827E9" w:rsidRPr="002F5E29" w:rsidTr="002F5E29">
        <w:trPr>
          <w:trHeight w:val="91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20235118000000150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75,5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75,5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75,5</w:t>
            </w:r>
          </w:p>
        </w:tc>
      </w:tr>
      <w:tr w:rsidR="001827E9" w:rsidRPr="002F5E29" w:rsidTr="002F5E29">
        <w:trPr>
          <w:trHeight w:val="121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20235118100000150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75,5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75,5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75,5</w:t>
            </w:r>
          </w:p>
        </w:tc>
      </w:tr>
      <w:tr w:rsidR="001827E9" w:rsidRPr="002F5E29" w:rsidTr="002F5E29">
        <w:trPr>
          <w:trHeight w:val="900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20230024000000150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0,1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0,1</w:t>
            </w:r>
          </w:p>
        </w:tc>
      </w:tr>
      <w:tr w:rsidR="001827E9" w:rsidRPr="002F5E29" w:rsidTr="002F5E29">
        <w:trPr>
          <w:trHeight w:val="12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20230024100000150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0,10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0,10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0,10</w:t>
            </w:r>
          </w:p>
        </w:tc>
      </w:tr>
      <w:tr w:rsidR="001827E9" w:rsidRPr="002F5E29" w:rsidTr="002F5E29">
        <w:trPr>
          <w:trHeight w:val="3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20240000000000150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Иные межбюджетные транферты</w:t>
            </w:r>
          </w:p>
        </w:tc>
        <w:tc>
          <w:tcPr>
            <w:tcW w:w="13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889,60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1160,20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946,80</w:t>
            </w:r>
          </w:p>
        </w:tc>
      </w:tr>
      <w:tr w:rsidR="001827E9" w:rsidRPr="002F5E29" w:rsidTr="002F5E29">
        <w:trPr>
          <w:trHeight w:val="1005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20240014000000150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363,40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661,90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946,80</w:t>
            </w:r>
          </w:p>
        </w:tc>
      </w:tr>
      <w:tr w:rsidR="001827E9" w:rsidRPr="002F5E29" w:rsidTr="002F5E29">
        <w:trPr>
          <w:trHeight w:val="123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20240014100000150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363,40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661,90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946,80</w:t>
            </w:r>
          </w:p>
        </w:tc>
      </w:tr>
      <w:tr w:rsidR="001827E9" w:rsidRPr="002F5E29" w:rsidTr="002F5E29">
        <w:trPr>
          <w:trHeight w:val="6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20249999000000150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3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526,20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498,30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0,00</w:t>
            </w:r>
          </w:p>
        </w:tc>
      </w:tr>
      <w:tr w:rsidR="001827E9" w:rsidRPr="002F5E29" w:rsidTr="002F5E29">
        <w:trPr>
          <w:trHeight w:val="60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20249999100000150</w:t>
            </w:r>
          </w:p>
        </w:tc>
        <w:tc>
          <w:tcPr>
            <w:tcW w:w="3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Прочие межбюджетные трансферты, передаваемые бюджетам сельских поселений</w:t>
            </w:r>
          </w:p>
        </w:tc>
        <w:tc>
          <w:tcPr>
            <w:tcW w:w="134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526,2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498,3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0,0</w:t>
            </w:r>
          </w:p>
        </w:tc>
      </w:tr>
    </w:tbl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tbl>
      <w:tblPr>
        <w:tblW w:w="10220" w:type="dxa"/>
        <w:tblInd w:w="108" w:type="dxa"/>
        <w:tblLook w:val="0000"/>
      </w:tblPr>
      <w:tblGrid>
        <w:gridCol w:w="3122"/>
        <w:gridCol w:w="449"/>
        <w:gridCol w:w="582"/>
        <w:gridCol w:w="439"/>
        <w:gridCol w:w="368"/>
        <w:gridCol w:w="439"/>
        <w:gridCol w:w="773"/>
        <w:gridCol w:w="550"/>
        <w:gridCol w:w="1166"/>
        <w:gridCol w:w="1166"/>
        <w:gridCol w:w="1166"/>
      </w:tblGrid>
      <w:tr w:rsidR="001827E9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  <w:bookmarkStart w:id="0" w:name="RANGE!A1:K141"/>
            <w:bookmarkEnd w:id="0"/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</w:tr>
      <w:tr w:rsidR="001827E9" w:rsidRPr="002F5E29" w:rsidTr="002F5E29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Приложение 2 </w:t>
            </w:r>
          </w:p>
        </w:tc>
      </w:tr>
      <w:tr w:rsidR="001827E9" w:rsidRPr="002F5E29" w:rsidTr="002F5E29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к решению Совета депутатов </w:t>
            </w:r>
          </w:p>
        </w:tc>
      </w:tr>
      <w:tr w:rsidR="001827E9" w:rsidRPr="002F5E29" w:rsidTr="002F5E29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Качелайского сельского поселения </w:t>
            </w:r>
          </w:p>
        </w:tc>
      </w:tr>
      <w:tr w:rsidR="001827E9" w:rsidRPr="002F5E29" w:rsidTr="002F5E29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от 09.09.2019г. №129 </w:t>
            </w:r>
          </w:p>
        </w:tc>
      </w:tr>
      <w:tr w:rsidR="001827E9" w:rsidRPr="002F5E29" w:rsidTr="002F5E29">
        <w:trPr>
          <w:trHeight w:val="219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 xml:space="preserve">РАСПРЕДЕЛЕНИЕ </w:t>
            </w:r>
            <w:r w:rsidRPr="002F5E29">
              <w:rPr>
                <w:rFonts w:ascii="Arial" w:hAnsi="Arial" w:cs="Arial"/>
                <w:b/>
                <w:bCs/>
                <w:color w:val="000000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2019 ГОД И НА ПЛАНОВЫЙ ПЕРИОД 2020 И 2021 ГОДОВ</w:t>
            </w:r>
          </w:p>
        </w:tc>
      </w:tr>
      <w:tr w:rsidR="001827E9" w:rsidRPr="002F5E29" w:rsidTr="002F5E29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1827E9" w:rsidRPr="002F5E29" w:rsidTr="002F5E29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1827E9" w:rsidRPr="002F5E29" w:rsidTr="002F5E29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</w:tr>
      <w:tr w:rsidR="001827E9" w:rsidRPr="002F5E29" w:rsidTr="002F5E29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1827E9" w:rsidRPr="002F5E29" w:rsidTr="002F5E29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2124,00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1848,10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2211,60</w:t>
            </w:r>
          </w:p>
        </w:tc>
      </w:tr>
      <w:tr w:rsidR="001827E9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1628,50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825,40</w:t>
            </w:r>
          </w:p>
        </w:tc>
      </w:tr>
      <w:tr w:rsidR="001827E9" w:rsidRPr="002F5E29" w:rsidTr="002F5E29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364,70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1827E9" w:rsidRPr="002F5E29" w:rsidTr="002F5E29">
        <w:trPr>
          <w:trHeight w:val="4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364,70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1827E9" w:rsidRPr="002F5E29" w:rsidTr="002F5E2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364,70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268,40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1827E9" w:rsidRPr="002F5E29" w:rsidTr="002F5E29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268,40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268,40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111,70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308,30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1827E9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1827E9" w:rsidRPr="002F5E29" w:rsidTr="002F5E29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96,30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196,60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1827E9" w:rsidRPr="002F5E29" w:rsidTr="002F5E29">
        <w:trPr>
          <w:trHeight w:val="11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1259,00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507,10</w:t>
            </w:r>
          </w:p>
        </w:tc>
      </w:tr>
      <w:tr w:rsidR="001827E9" w:rsidRPr="002F5E29" w:rsidTr="002F5E29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1259,00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507,10</w:t>
            </w:r>
          </w:p>
        </w:tc>
      </w:tr>
      <w:tr w:rsidR="001827E9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1259,00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504,10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507,10</w:t>
            </w:r>
          </w:p>
        </w:tc>
      </w:tr>
      <w:tr w:rsidR="001827E9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454,50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</w:tr>
      <w:tr w:rsidR="001827E9" w:rsidRPr="002F5E29" w:rsidTr="002F5E29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454,50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454,50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117,50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377,40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520,80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84,80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129,60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457,40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93,70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457,40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93,70</w:t>
            </w:r>
          </w:p>
        </w:tc>
      </w:tr>
      <w:tr w:rsidR="001827E9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</w:tr>
      <w:tr w:rsidR="001827E9" w:rsidRPr="002F5E29" w:rsidTr="002F5E2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35,90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301,70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1827E9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283,60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301,70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1827E9" w:rsidRPr="002F5E29" w:rsidTr="002F5E29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283,10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259,90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283,10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259,90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1827E9" w:rsidRPr="002F5E29" w:rsidTr="002F5E29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827E9" w:rsidRPr="002F5E29" w:rsidTr="002F5E29">
        <w:trPr>
          <w:trHeight w:val="28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1827E9" w:rsidRPr="002F5E29" w:rsidTr="002F5E29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27E9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27E9" w:rsidRPr="002F5E29" w:rsidTr="002F5E29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27E9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27E9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44202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1827E9" w:rsidRPr="002F5E29" w:rsidTr="002F5E29">
        <w:trPr>
          <w:trHeight w:val="217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 аосуществление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1827E9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1827E9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1827E9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1827E9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1827E9" w:rsidRPr="002F5E29" w:rsidTr="002F5E2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1827E9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1827E9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10,00</w:t>
            </w:r>
          </w:p>
        </w:tc>
      </w:tr>
      <w:tr w:rsidR="001827E9" w:rsidRPr="002F5E29" w:rsidTr="002F5E29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75,50</w:t>
            </w:r>
          </w:p>
        </w:tc>
      </w:tr>
      <w:tr w:rsidR="001827E9" w:rsidRPr="002F5E29" w:rsidTr="002F5E2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1827E9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1827E9" w:rsidRPr="002F5E29" w:rsidTr="002F5E29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sz w:val="20"/>
                <w:szCs w:val="20"/>
              </w:rPr>
            </w:pPr>
            <w:r w:rsidRPr="002F5E29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75,50</w:t>
            </w:r>
          </w:p>
        </w:tc>
      </w:tr>
      <w:tr w:rsidR="001827E9" w:rsidRPr="002F5E29" w:rsidTr="002F5E29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70,50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1827E9" w:rsidRPr="002F5E29" w:rsidTr="002F5E29">
        <w:trPr>
          <w:trHeight w:val="48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sz w:val="18"/>
                <w:szCs w:val="18"/>
              </w:rPr>
            </w:pPr>
            <w:r w:rsidRPr="002F5E29">
              <w:rPr>
                <w:rFonts w:ascii="Arial" w:hAnsi="Arial" w:cs="Arial"/>
                <w:sz w:val="18"/>
                <w:szCs w:val="18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sz w:val="20"/>
                <w:szCs w:val="20"/>
              </w:rPr>
            </w:pPr>
            <w:r w:rsidRPr="002F5E29">
              <w:rPr>
                <w:rFonts w:ascii="Arial" w:hAnsi="Arial" w:cs="Arial"/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42300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359,40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657,90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942,80</w:t>
            </w:r>
          </w:p>
        </w:tc>
      </w:tr>
      <w:tr w:rsidR="001827E9" w:rsidRPr="002F5E29" w:rsidTr="002F5E2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1827E9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1827E9" w:rsidRPr="002F5E29" w:rsidTr="002F5E29">
        <w:trPr>
          <w:trHeight w:val="41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358,40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656,90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941,80</w:t>
            </w:r>
          </w:p>
        </w:tc>
      </w:tr>
      <w:tr w:rsidR="001827E9" w:rsidRPr="002F5E29" w:rsidTr="002F5E29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70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  <w:r w:rsidRPr="002F5E29">
              <w:rPr>
                <w:rFonts w:ascii="Arial" w:hAnsi="Arial" w:cs="Arial"/>
                <w:color w:val="000000"/>
                <w:sz w:val="10"/>
                <w:szCs w:val="10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sz w:val="20"/>
                <w:szCs w:val="20"/>
              </w:rPr>
            </w:pPr>
            <w:r w:rsidRPr="002F5E29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172,50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200,80</w:t>
            </w:r>
          </w:p>
        </w:tc>
      </w:tr>
      <w:tr w:rsidR="001827E9" w:rsidRPr="002F5E29" w:rsidTr="002F5E29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1827E9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</w:tr>
      <w:tr w:rsidR="001827E9" w:rsidRPr="002F5E29" w:rsidTr="002F5E29">
        <w:trPr>
          <w:trHeight w:val="240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129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198,80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198,80</w:t>
            </w:r>
          </w:p>
        </w:tc>
      </w:tr>
      <w:tr w:rsidR="001827E9" w:rsidRPr="002F5E29" w:rsidTr="002F5E29">
        <w:trPr>
          <w:trHeight w:val="96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170,50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198,80</w:t>
            </w:r>
          </w:p>
        </w:tc>
      </w:tr>
      <w:tr w:rsidR="001827E9" w:rsidRPr="002F5E29" w:rsidTr="002F5E29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18,60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169,50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197,80</w:t>
            </w:r>
          </w:p>
        </w:tc>
      </w:tr>
      <w:tr w:rsidR="001827E9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189,10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189,10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150,60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189,10</w:t>
            </w:r>
          </w:p>
        </w:tc>
      </w:tr>
      <w:tr w:rsidR="001827E9" w:rsidRPr="002F5E29" w:rsidTr="002F5E29">
        <w:trPr>
          <w:trHeight w:val="48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8,70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8,70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8,70</w:t>
            </w:r>
          </w:p>
        </w:tc>
      </w:tr>
      <w:tr w:rsidR="001827E9" w:rsidRPr="002F5E29" w:rsidTr="002F5E29">
        <w:trPr>
          <w:trHeight w:val="26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3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31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</w:tr>
      <w:tr w:rsidR="001827E9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100,60</w:t>
            </w:r>
          </w:p>
        </w:tc>
      </w:tr>
      <w:tr w:rsidR="001827E9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1827E9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1827E9" w:rsidRPr="002F5E29" w:rsidTr="002F5E29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1827E9" w:rsidRPr="002F5E29" w:rsidTr="002F5E2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1827E9" w:rsidRPr="002F5E29" w:rsidTr="002F5E2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100,60</w:t>
            </w:r>
          </w:p>
        </w:tc>
      </w:tr>
      <w:tr w:rsidR="001827E9" w:rsidRPr="002F5E29" w:rsidTr="002F5E2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5,00</w:t>
            </w:r>
          </w:p>
        </w:tc>
      </w:tr>
      <w:tr w:rsidR="001827E9" w:rsidRPr="002F5E29" w:rsidTr="002F5E29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1827E9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</w:tr>
      <w:tr w:rsidR="001827E9" w:rsidRPr="002F5E29" w:rsidTr="002F5E2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sz w:val="20"/>
                <w:szCs w:val="20"/>
              </w:rPr>
            </w:pPr>
            <w:r w:rsidRPr="002F5E29">
              <w:rPr>
                <w:rFonts w:ascii="Arial" w:hAnsi="Arial" w:cs="Arial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1827E9" w:rsidRPr="002F5E29" w:rsidTr="002F5E29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1827E9" w:rsidRPr="002F5E29" w:rsidTr="002F5E29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1827E9" w:rsidRPr="002F5E29" w:rsidTr="002F5E29">
        <w:trPr>
          <w:trHeight w:val="510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59,5</w:t>
            </w:r>
          </w:p>
        </w:tc>
      </w:tr>
      <w:tr w:rsidR="001827E9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1827E9" w:rsidRPr="002F5E29" w:rsidTr="002F5E29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1827E9" w:rsidRPr="002F5E29" w:rsidTr="002F5E29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1827E9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1827E9" w:rsidRPr="002F5E29" w:rsidTr="002F5E29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1827E9" w:rsidRPr="002F5E29" w:rsidTr="002F5E29">
        <w:trPr>
          <w:trHeight w:val="25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F5E29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1827E9" w:rsidRPr="002F5E29" w:rsidTr="002F5E29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tbl>
      <w:tblPr>
        <w:tblW w:w="11424" w:type="dxa"/>
        <w:tblInd w:w="108" w:type="dxa"/>
        <w:tblLook w:val="0000"/>
      </w:tblPr>
      <w:tblGrid>
        <w:gridCol w:w="3141"/>
        <w:gridCol w:w="774"/>
        <w:gridCol w:w="496"/>
        <w:gridCol w:w="655"/>
        <w:gridCol w:w="439"/>
        <w:gridCol w:w="369"/>
        <w:gridCol w:w="439"/>
        <w:gridCol w:w="773"/>
        <w:gridCol w:w="550"/>
        <w:gridCol w:w="284"/>
        <w:gridCol w:w="720"/>
        <w:gridCol w:w="939"/>
        <w:gridCol w:w="1561"/>
        <w:gridCol w:w="284"/>
      </w:tblGrid>
      <w:tr w:rsidR="001827E9" w:rsidRPr="002F5E29" w:rsidTr="002F5E29">
        <w:trPr>
          <w:trHeight w:val="300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8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tabs>
                <w:tab w:val="left" w:pos="867"/>
              </w:tabs>
              <w:ind w:firstLine="252"/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Приложение 3 </w:t>
            </w:r>
          </w:p>
        </w:tc>
      </w:tr>
      <w:tr w:rsidR="001827E9" w:rsidRPr="002F5E29" w:rsidTr="002F5E29">
        <w:trPr>
          <w:trHeight w:val="300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8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tabs>
                <w:tab w:val="left" w:pos="867"/>
              </w:tabs>
              <w:ind w:firstLine="252"/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к решению Совета депутатов </w:t>
            </w:r>
          </w:p>
        </w:tc>
      </w:tr>
      <w:tr w:rsidR="001827E9" w:rsidRPr="002F5E29" w:rsidTr="002F5E29">
        <w:trPr>
          <w:trHeight w:val="300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8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tabs>
                <w:tab w:val="left" w:pos="867"/>
              </w:tabs>
              <w:ind w:firstLine="252"/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Качелайского сельского поселения </w:t>
            </w:r>
          </w:p>
        </w:tc>
      </w:tr>
      <w:tr w:rsidR="001827E9" w:rsidRPr="002F5E29" w:rsidTr="002F5E29">
        <w:trPr>
          <w:trHeight w:val="300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8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350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tabs>
                <w:tab w:val="left" w:pos="867"/>
              </w:tabs>
              <w:ind w:firstLine="252"/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от 09.09.2019г. №129 </w:t>
            </w:r>
          </w:p>
        </w:tc>
      </w:tr>
      <w:tr w:rsidR="001827E9" w:rsidRPr="002F5E29" w:rsidTr="002F5E29">
        <w:trPr>
          <w:gridAfter w:val="1"/>
          <w:wAfter w:w="284" w:type="dxa"/>
          <w:trHeight w:val="1005"/>
        </w:trPr>
        <w:tc>
          <w:tcPr>
            <w:tcW w:w="11140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 xml:space="preserve">ВЕДОМСТВЕННАЯ СТРУКТУРА </w:t>
            </w:r>
            <w:r w:rsidRPr="002F5E29">
              <w:rPr>
                <w:rFonts w:ascii="Arial" w:hAnsi="Arial" w:cs="Arial"/>
                <w:b/>
                <w:bCs/>
                <w:color w:val="000000"/>
              </w:rPr>
              <w:br/>
              <w:t>РАСХОДОВ БЮДЖЕТА КАЧЕЛАЙСКОГО СЕЛЬСКОГО ПОСЕЛЕНИЯ НА 2019 ГОД И НА ПЛАНОВЫЙ ПЕРИОД 2020 И 2021 ГОДОВ</w:t>
            </w:r>
          </w:p>
        </w:tc>
      </w:tr>
      <w:tr w:rsidR="001827E9" w:rsidRPr="002F5E29" w:rsidTr="002F5E29">
        <w:trPr>
          <w:gridAfter w:val="1"/>
          <w:wAfter w:w="284" w:type="dxa"/>
          <w:trHeight w:val="300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40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>(тыс. рублей)</w:t>
            </w:r>
          </w:p>
        </w:tc>
      </w:tr>
      <w:tr w:rsidR="001827E9" w:rsidRPr="002F5E29" w:rsidTr="002F5E29">
        <w:trPr>
          <w:gridAfter w:val="1"/>
          <w:wAfter w:w="284" w:type="dxa"/>
          <w:trHeight w:val="398"/>
        </w:trPr>
        <w:tc>
          <w:tcPr>
            <w:tcW w:w="3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7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Адм</w:t>
            </w:r>
          </w:p>
        </w:tc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Рз</w:t>
            </w:r>
          </w:p>
        </w:tc>
        <w:tc>
          <w:tcPr>
            <w:tcW w:w="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Прз</w:t>
            </w:r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Вр</w:t>
            </w:r>
          </w:p>
        </w:tc>
        <w:tc>
          <w:tcPr>
            <w:tcW w:w="350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Сумма</w:t>
            </w:r>
          </w:p>
        </w:tc>
      </w:tr>
      <w:tr w:rsidR="001827E9" w:rsidRPr="002F5E29" w:rsidTr="002F5E29">
        <w:trPr>
          <w:gridAfter w:val="1"/>
          <w:wAfter w:w="284" w:type="dxa"/>
          <w:trHeight w:val="327"/>
        </w:trPr>
        <w:tc>
          <w:tcPr>
            <w:tcW w:w="3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2019 год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2020 год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2021 год</w:t>
            </w:r>
          </w:p>
        </w:tc>
      </w:tr>
      <w:tr w:rsidR="001827E9" w:rsidRPr="002F5E29" w:rsidTr="002F5E29">
        <w:trPr>
          <w:gridAfter w:val="1"/>
          <w:wAfter w:w="284" w:type="dxa"/>
          <w:trHeight w:val="289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9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11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>12</w:t>
            </w:r>
          </w:p>
        </w:tc>
      </w:tr>
      <w:tr w:rsidR="001827E9" w:rsidRPr="002F5E29" w:rsidTr="002F5E29">
        <w:trPr>
          <w:gridAfter w:val="1"/>
          <w:wAfter w:w="284" w:type="dxa"/>
          <w:trHeight w:val="289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2124,00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1848,10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2211,60</w:t>
            </w:r>
          </w:p>
        </w:tc>
      </w:tr>
      <w:tr w:rsidR="001827E9" w:rsidRPr="002F5E29" w:rsidTr="002F5E29">
        <w:trPr>
          <w:gridAfter w:val="1"/>
          <w:wAfter w:w="284" w:type="dxa"/>
          <w:trHeight w:val="915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Администрация Качелайского сельского поселения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1827E9" w:rsidRPr="002F5E29" w:rsidTr="002F5E29">
        <w:trPr>
          <w:gridAfter w:val="1"/>
          <w:wAfter w:w="284" w:type="dxa"/>
          <w:trHeight w:val="63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1628,50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822,40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825,40</w:t>
            </w:r>
          </w:p>
        </w:tc>
      </w:tr>
      <w:tr w:rsidR="001827E9" w:rsidRPr="002F5E29" w:rsidTr="002F5E29">
        <w:trPr>
          <w:gridAfter w:val="1"/>
          <w:wAfter w:w="284" w:type="dxa"/>
          <w:trHeight w:val="735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364,70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308,30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308,30</w:t>
            </w:r>
          </w:p>
        </w:tc>
      </w:tr>
      <w:tr w:rsidR="001827E9" w:rsidRPr="002F5E29" w:rsidTr="002F5E29">
        <w:trPr>
          <w:gridAfter w:val="1"/>
          <w:wAfter w:w="284" w:type="dxa"/>
          <w:trHeight w:val="495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364,70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308,30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308,30</w:t>
            </w:r>
          </w:p>
        </w:tc>
      </w:tr>
      <w:tr w:rsidR="001827E9" w:rsidRPr="002F5E29" w:rsidTr="002F5E29">
        <w:trPr>
          <w:gridAfter w:val="1"/>
          <w:wAfter w:w="284" w:type="dxa"/>
          <w:trHeight w:val="9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364,70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308,30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308,30</w:t>
            </w:r>
          </w:p>
        </w:tc>
      </w:tr>
      <w:tr w:rsidR="001827E9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####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268,40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111,70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308,30</w:t>
            </w:r>
          </w:p>
        </w:tc>
      </w:tr>
      <w:tr w:rsidR="001827E9" w:rsidRPr="002F5E29" w:rsidTr="002F5E29">
        <w:trPr>
          <w:gridAfter w:val="1"/>
          <w:wAfter w:w="284" w:type="dxa"/>
          <w:trHeight w:val="30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####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268,40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111,70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308,30</w:t>
            </w:r>
          </w:p>
        </w:tc>
      </w:tr>
      <w:tr w:rsidR="001827E9" w:rsidRPr="002F5E29" w:rsidTr="002F5E29">
        <w:trPr>
          <w:gridAfter w:val="1"/>
          <w:wAfter w:w="284" w:type="dxa"/>
          <w:trHeight w:val="9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####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268,40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111,70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308,30</w:t>
            </w:r>
          </w:p>
        </w:tc>
      </w:tr>
      <w:tr w:rsidR="001827E9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96,30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196,60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1827E9" w:rsidRPr="002F5E29" w:rsidTr="002F5E29">
        <w:trPr>
          <w:gridAfter w:val="1"/>
          <w:wAfter w:w="284" w:type="dxa"/>
          <w:trHeight w:val="18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96,30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196,60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1827E9" w:rsidRPr="002F5E29" w:rsidTr="002F5E29">
        <w:trPr>
          <w:gridAfter w:val="1"/>
          <w:wAfter w:w="284" w:type="dxa"/>
          <w:trHeight w:val="30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96,30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196,60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1827E9" w:rsidRPr="002F5E29" w:rsidTr="002F5E29">
        <w:trPr>
          <w:gridAfter w:val="1"/>
          <w:wAfter w:w="284" w:type="dxa"/>
          <w:trHeight w:val="9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96,30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196,60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1827E9" w:rsidRPr="002F5E29" w:rsidTr="002F5E29">
        <w:trPr>
          <w:gridAfter w:val="1"/>
          <w:wAfter w:w="284" w:type="dxa"/>
          <w:trHeight w:val="1185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1259,00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504,10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507,10</w:t>
            </w:r>
          </w:p>
        </w:tc>
      </w:tr>
      <w:tr w:rsidR="001827E9" w:rsidRPr="002F5E29" w:rsidTr="002F5E29">
        <w:trPr>
          <w:gridAfter w:val="1"/>
          <w:wAfter w:w="284" w:type="dxa"/>
          <w:trHeight w:val="525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1259,00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504,10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507,10</w:t>
            </w:r>
          </w:p>
        </w:tc>
      </w:tr>
      <w:tr w:rsidR="001827E9" w:rsidRPr="002F5E29" w:rsidTr="002F5E29">
        <w:trPr>
          <w:gridAfter w:val="1"/>
          <w:wAfter w:w="284" w:type="dxa"/>
          <w:trHeight w:val="18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1259,00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504,10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507,10</w:t>
            </w:r>
          </w:p>
        </w:tc>
      </w:tr>
      <w:tr w:rsidR="001827E9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454,50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117,50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377,40</w:t>
            </w:r>
          </w:p>
        </w:tc>
      </w:tr>
      <w:tr w:rsidR="001827E9" w:rsidRPr="002F5E29" w:rsidTr="002F5E29">
        <w:trPr>
          <w:gridAfter w:val="1"/>
          <w:wAfter w:w="284" w:type="dxa"/>
          <w:trHeight w:val="30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454,50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117,50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377,40</w:t>
            </w:r>
          </w:p>
        </w:tc>
      </w:tr>
      <w:tr w:rsidR="001827E9" w:rsidRPr="002F5E29" w:rsidTr="002F5E29">
        <w:trPr>
          <w:gridAfter w:val="1"/>
          <w:wAfter w:w="284" w:type="dxa"/>
          <w:trHeight w:val="9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454,50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117,50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377,40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520,80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84,80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129,60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457,40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48,90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93,70</w:t>
            </w:r>
          </w:p>
        </w:tc>
      </w:tr>
      <w:tr w:rsidR="001827E9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457,40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48,90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93,70</w:t>
            </w:r>
          </w:p>
        </w:tc>
      </w:tr>
      <w:tr w:rsidR="001827E9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63,40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35,90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35,90</w:t>
            </w:r>
          </w:p>
        </w:tc>
      </w:tr>
      <w:tr w:rsidR="001827E9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63,40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35,90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35,90</w:t>
            </w:r>
          </w:p>
        </w:tc>
      </w:tr>
      <w:tr w:rsidR="001827E9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283,60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301,70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1827E9" w:rsidRPr="002F5E29" w:rsidTr="002F5E29">
        <w:trPr>
          <w:gridAfter w:val="1"/>
          <w:wAfter w:w="284" w:type="dxa"/>
          <w:trHeight w:val="18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283,60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301,70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1827E9" w:rsidRPr="002F5E29" w:rsidTr="002F5E29">
        <w:trPr>
          <w:gridAfter w:val="1"/>
          <w:wAfter w:w="284" w:type="dxa"/>
          <w:trHeight w:val="30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283,10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259,90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1827E9" w:rsidRPr="002F5E29" w:rsidTr="002F5E29">
        <w:trPr>
          <w:gridAfter w:val="1"/>
          <w:wAfter w:w="284" w:type="dxa"/>
          <w:trHeight w:val="9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283,10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259,90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41,80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1827E9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41,80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</w:tr>
      <w:tr w:rsidR="001827E9" w:rsidRPr="002F5E29" w:rsidTr="002F5E29">
        <w:trPr>
          <w:gridAfter w:val="1"/>
          <w:wAfter w:w="284" w:type="dxa"/>
          <w:trHeight w:val="42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местного самоуправления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1827E9" w:rsidRPr="002F5E29" w:rsidTr="002F5E29">
        <w:trPr>
          <w:gridAfter w:val="1"/>
          <w:wAfter w:w="284" w:type="dxa"/>
          <w:trHeight w:val="51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1827E9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1827E9" w:rsidRPr="002F5E29" w:rsidTr="002F5E29">
        <w:trPr>
          <w:gridAfter w:val="1"/>
          <w:wAfter w:w="284" w:type="dxa"/>
          <w:trHeight w:val="1815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27E9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27E9" w:rsidRPr="002F5E29" w:rsidTr="002F5E29">
        <w:trPr>
          <w:gridAfter w:val="1"/>
          <w:wAfter w:w="284" w:type="dxa"/>
          <w:trHeight w:val="33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27E9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27E9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Иныемежбюджетные трансферты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44202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1827E9" w:rsidRPr="002F5E29" w:rsidTr="002F5E29">
        <w:trPr>
          <w:gridAfter w:val="1"/>
          <w:wAfter w:w="284" w:type="dxa"/>
          <w:trHeight w:val="39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 аосуществление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827E9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827E9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Иныемежбюджетные трансферты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1827E9" w:rsidRPr="002F5E29" w:rsidTr="002F5E29">
        <w:trPr>
          <w:gridAfter w:val="1"/>
          <w:wAfter w:w="284" w:type="dxa"/>
          <w:trHeight w:val="615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</w:tr>
      <w:tr w:rsidR="001827E9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</w:tr>
      <w:tr w:rsidR="001827E9" w:rsidRPr="002F5E29" w:rsidTr="002F5E29">
        <w:trPr>
          <w:gridAfter w:val="1"/>
          <w:wAfter w:w="284" w:type="dxa"/>
          <w:trHeight w:val="9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</w:tr>
      <w:tr w:rsidR="001827E9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</w:tr>
      <w:tr w:rsidR="001827E9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10,00</w:t>
            </w:r>
          </w:p>
        </w:tc>
      </w:tr>
      <w:tr w:rsidR="001827E9" w:rsidRPr="002F5E29" w:rsidTr="002F5E29">
        <w:trPr>
          <w:gridAfter w:val="1"/>
          <w:wAfter w:w="284" w:type="dxa"/>
          <w:trHeight w:val="63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75,50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75,50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75,50</w:t>
            </w:r>
          </w:p>
        </w:tc>
      </w:tr>
      <w:tr w:rsidR="001827E9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Мобилизационная и вневойсковая подготовка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75,50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75,50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75,50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75,50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75,50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75,50</w:t>
            </w:r>
          </w:p>
        </w:tc>
      </w:tr>
      <w:tr w:rsidR="001827E9" w:rsidRPr="002F5E29" w:rsidTr="002F5E29">
        <w:trPr>
          <w:gridAfter w:val="1"/>
          <w:wAfter w:w="284" w:type="dxa"/>
          <w:trHeight w:val="18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75,50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75,50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75,50</w:t>
            </w:r>
          </w:p>
        </w:tc>
      </w:tr>
      <w:tr w:rsidR="001827E9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sz w:val="20"/>
                <w:szCs w:val="20"/>
              </w:rPr>
            </w:pPr>
            <w:r w:rsidRPr="002F5E29"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75,50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75,50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75,50</w:t>
            </w:r>
          </w:p>
        </w:tc>
      </w:tr>
      <w:tr w:rsidR="001827E9" w:rsidRPr="002F5E29" w:rsidTr="002F5E29">
        <w:trPr>
          <w:gridAfter w:val="1"/>
          <w:wAfter w:w="284" w:type="dxa"/>
          <w:trHeight w:val="30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70,50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70,50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70,50</w:t>
            </w:r>
          </w:p>
        </w:tc>
      </w:tr>
      <w:tr w:rsidR="001827E9" w:rsidRPr="002F5E29" w:rsidTr="002F5E29">
        <w:trPr>
          <w:gridAfter w:val="1"/>
          <w:wAfter w:w="284" w:type="dxa"/>
          <w:trHeight w:val="9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70,50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70,50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70,50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1827E9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1827E9" w:rsidRPr="002F5E29" w:rsidTr="002F5E29">
        <w:trPr>
          <w:gridAfter w:val="1"/>
          <w:wAfter w:w="284" w:type="dxa"/>
          <w:trHeight w:val="126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sz w:val="20"/>
                <w:szCs w:val="20"/>
              </w:rPr>
            </w:pPr>
            <w:r w:rsidRPr="002F5E29">
              <w:rPr>
                <w:rFonts w:ascii="Arial" w:hAnsi="Arial" w:cs="Arial"/>
                <w:sz w:val="20"/>
                <w:szCs w:val="20"/>
              </w:rPr>
              <w:t xml:space="preserve"> Другие вопросы в области национальной безопасности и правоохранительной деятельности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18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sz w:val="20"/>
                <w:szCs w:val="20"/>
              </w:rPr>
            </w:pPr>
            <w:r w:rsidRPr="002F5E29">
              <w:rPr>
                <w:rFonts w:ascii="Arial" w:hAnsi="Arial" w:cs="Arial"/>
                <w:sz w:val="20"/>
                <w:szCs w:val="20"/>
              </w:rPr>
              <w:t xml:space="preserve"> Мероприятия по укреплению общественного порядка и обеспечению общественной безопасности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63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359,40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657,90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942,80</w:t>
            </w:r>
          </w:p>
        </w:tc>
      </w:tr>
      <w:tr w:rsidR="001827E9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358,40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656,90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941,80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358,40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656,90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941,80</w:t>
            </w:r>
          </w:p>
        </w:tc>
      </w:tr>
      <w:tr w:rsidR="001827E9" w:rsidRPr="002F5E29" w:rsidTr="002F5E29">
        <w:trPr>
          <w:gridAfter w:val="1"/>
          <w:wAfter w:w="284" w:type="dxa"/>
          <w:trHeight w:val="18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358,40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656,90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941,80</w:t>
            </w:r>
          </w:p>
        </w:tc>
      </w:tr>
      <w:tr w:rsidR="001827E9" w:rsidRPr="002F5E29" w:rsidTr="002F5E29">
        <w:trPr>
          <w:gridAfter w:val="1"/>
          <w:wAfter w:w="284" w:type="dxa"/>
          <w:trHeight w:val="4155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spacing w:after="24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358,40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656,90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941,80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358,40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656,90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941,80</w:t>
            </w:r>
          </w:p>
        </w:tc>
      </w:tr>
      <w:tr w:rsidR="001827E9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358,40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656,90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941,80</w:t>
            </w:r>
          </w:p>
        </w:tc>
      </w:tr>
      <w:tr w:rsidR="001827E9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1815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786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04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63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sz w:val="20"/>
                <w:szCs w:val="20"/>
              </w:rPr>
            </w:pPr>
            <w:r w:rsidRPr="002F5E29"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21,60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172,50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200,80</w:t>
            </w:r>
          </w:p>
        </w:tc>
      </w:tr>
      <w:tr w:rsidR="001827E9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</w:tr>
      <w:tr w:rsidR="001827E9" w:rsidRPr="002F5E29" w:rsidTr="002F5E29">
        <w:trPr>
          <w:gridAfter w:val="1"/>
          <w:wAfter w:w="284" w:type="dxa"/>
          <w:trHeight w:val="18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2,00</w:t>
            </w:r>
          </w:p>
        </w:tc>
      </w:tr>
      <w:tr w:rsidR="001827E9" w:rsidRPr="002F5E29" w:rsidTr="002F5E29">
        <w:trPr>
          <w:gridAfter w:val="1"/>
          <w:wAfter w:w="284" w:type="dxa"/>
          <w:trHeight w:val="36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129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27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19,60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170,50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198,80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19,60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170,50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198,80</w:t>
            </w:r>
          </w:p>
        </w:tc>
      </w:tr>
      <w:tr w:rsidR="001827E9" w:rsidRPr="002F5E29" w:rsidTr="002F5E29">
        <w:trPr>
          <w:gridAfter w:val="1"/>
          <w:wAfter w:w="284" w:type="dxa"/>
          <w:trHeight w:val="180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19,60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170,50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198,80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Меропреятия по благоустройству территорий городских округов и поселений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43000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18,60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169,50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197,80</w:t>
            </w:r>
          </w:p>
        </w:tc>
      </w:tr>
      <w:tr w:rsidR="001827E9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Уличное освещений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8,30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150,60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189,10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8,30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150,60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189,10</w:t>
            </w:r>
          </w:p>
        </w:tc>
      </w:tr>
      <w:tr w:rsidR="001827E9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8,30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150,60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189,10</w:t>
            </w:r>
          </w:p>
        </w:tc>
      </w:tr>
      <w:tr w:rsidR="001827E9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18,90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8,70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18,90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8,70</w:t>
            </w:r>
          </w:p>
        </w:tc>
      </w:tr>
      <w:tr w:rsidR="001827E9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18,90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8,70</w:t>
            </w:r>
          </w:p>
        </w:tc>
      </w:tr>
      <w:tr w:rsidR="001827E9" w:rsidRPr="002F5E29" w:rsidTr="002F5E29">
        <w:trPr>
          <w:gridAfter w:val="1"/>
          <w:wAfter w:w="284" w:type="dxa"/>
          <w:trHeight w:val="42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05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36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Культура, кинематография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18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51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15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08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1,00</w:t>
            </w:r>
          </w:p>
        </w:tc>
      </w:tr>
      <w:tr w:rsidR="001827E9" w:rsidRPr="002F5E29" w:rsidTr="002F5E29">
        <w:trPr>
          <w:gridAfter w:val="1"/>
          <w:wAfter w:w="284" w:type="dxa"/>
          <w:trHeight w:val="630"/>
        </w:trPr>
        <w:tc>
          <w:tcPr>
            <w:tcW w:w="31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97,50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100,60</w:t>
            </w:r>
          </w:p>
        </w:tc>
      </w:tr>
      <w:tr w:rsidR="001827E9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97,50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100,60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97,50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100,60</w:t>
            </w:r>
          </w:p>
        </w:tc>
      </w:tr>
      <w:tr w:rsidR="001827E9" w:rsidRPr="002F5E29" w:rsidTr="002F5E29">
        <w:trPr>
          <w:gridAfter w:val="1"/>
          <w:wAfter w:w="284" w:type="dxa"/>
          <w:trHeight w:val="18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97,50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100,60</w:t>
            </w:r>
          </w:p>
        </w:tc>
      </w:tr>
      <w:tr w:rsidR="001827E9" w:rsidRPr="002F5E29" w:rsidTr="002F5E29">
        <w:trPr>
          <w:gridAfter w:val="1"/>
          <w:wAfter w:w="284" w:type="dxa"/>
          <w:trHeight w:val="9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97,50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100,60</w:t>
            </w:r>
          </w:p>
        </w:tc>
      </w:tr>
      <w:tr w:rsidR="001827E9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0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97,50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100,60</w:t>
            </w:r>
          </w:p>
        </w:tc>
      </w:tr>
      <w:tr w:rsidR="001827E9" w:rsidRPr="002F5E29" w:rsidTr="002F5E29">
        <w:trPr>
          <w:gridAfter w:val="1"/>
          <w:wAfter w:w="284" w:type="dxa"/>
          <w:trHeight w:val="9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0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97,50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100,60</w:t>
            </w:r>
          </w:p>
        </w:tc>
      </w:tr>
      <w:tr w:rsidR="001827E9" w:rsidRPr="002F5E29" w:rsidTr="002F5E29">
        <w:trPr>
          <w:gridAfter w:val="1"/>
          <w:wAfter w:w="284" w:type="dxa"/>
          <w:trHeight w:val="915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5,00</w:t>
            </w:r>
          </w:p>
        </w:tc>
      </w:tr>
      <w:tr w:rsidR="001827E9" w:rsidRPr="002F5E29" w:rsidTr="002F5E29">
        <w:trPr>
          <w:gridAfter w:val="1"/>
          <w:wAfter w:w="284" w:type="dxa"/>
          <w:trHeight w:val="9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1827E9" w:rsidRPr="002F5E29" w:rsidTr="002F5E29">
        <w:trPr>
          <w:gridAfter w:val="1"/>
          <w:wAfter w:w="284" w:type="dxa"/>
          <w:trHeight w:val="18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1827E9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sz w:val="20"/>
                <w:szCs w:val="20"/>
              </w:rPr>
            </w:pPr>
            <w:r w:rsidRPr="002F5E29">
              <w:rPr>
                <w:rFonts w:ascii="Arial" w:hAnsi="Arial" w:cs="Arial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1827E9" w:rsidRPr="002F5E29" w:rsidTr="002F5E29">
        <w:trPr>
          <w:gridAfter w:val="1"/>
          <w:wAfter w:w="284" w:type="dxa"/>
          <w:trHeight w:val="9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1827E9" w:rsidRPr="002F5E29" w:rsidTr="002F5E29">
        <w:trPr>
          <w:gridAfter w:val="1"/>
          <w:wAfter w:w="284" w:type="dxa"/>
          <w:trHeight w:val="285"/>
        </w:trPr>
        <w:tc>
          <w:tcPr>
            <w:tcW w:w="31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7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</w:tr>
      <w:tr w:rsidR="001827E9" w:rsidRPr="002F5E29" w:rsidTr="002F5E29">
        <w:trPr>
          <w:gridAfter w:val="1"/>
          <w:wAfter w:w="284" w:type="dxa"/>
          <w:trHeight w:val="63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59,5</w:t>
            </w:r>
          </w:p>
        </w:tc>
      </w:tr>
      <w:tr w:rsidR="001827E9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1827E9" w:rsidRPr="002F5E29" w:rsidTr="002F5E29">
        <w:trPr>
          <w:gridAfter w:val="1"/>
          <w:wAfter w:w="284" w:type="dxa"/>
          <w:trHeight w:val="12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1827E9" w:rsidRPr="002F5E29" w:rsidTr="002F5E29">
        <w:trPr>
          <w:gridAfter w:val="1"/>
          <w:wAfter w:w="284" w:type="dxa"/>
          <w:trHeight w:val="18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1827E9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####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1827E9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####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1827E9" w:rsidRPr="002F5E29" w:rsidTr="002F5E29">
        <w:trPr>
          <w:gridAfter w:val="1"/>
          <w:wAfter w:w="284" w:type="dxa"/>
          <w:trHeight w:val="600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912</w:t>
            </w: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####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##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15,3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F5E29">
              <w:rPr>
                <w:rFonts w:ascii="Arial" w:hAnsi="Arial" w:cs="Arial"/>
                <w:color w:val="000000"/>
                <w:sz w:val="20"/>
                <w:szCs w:val="20"/>
              </w:rPr>
              <w:t>59,5</w:t>
            </w:r>
          </w:p>
        </w:tc>
      </w:tr>
      <w:tr w:rsidR="001827E9" w:rsidRPr="002F5E29" w:rsidTr="002F5E29">
        <w:trPr>
          <w:gridAfter w:val="1"/>
          <w:wAfter w:w="284" w:type="dxa"/>
          <w:trHeight w:val="255"/>
        </w:trPr>
        <w:tc>
          <w:tcPr>
            <w:tcW w:w="3141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p w:rsidR="001827E9" w:rsidRDefault="001827E9" w:rsidP="0024365F">
      <w:pPr>
        <w:jc w:val="right"/>
        <w:rPr>
          <w:rFonts w:ascii="Arial" w:hAnsi="Arial" w:cs="Arial"/>
        </w:rPr>
      </w:pPr>
    </w:p>
    <w:tbl>
      <w:tblPr>
        <w:tblW w:w="10080" w:type="dxa"/>
        <w:tblInd w:w="108" w:type="dxa"/>
        <w:tblLayout w:type="fixed"/>
        <w:tblLook w:val="0000"/>
      </w:tblPr>
      <w:tblGrid>
        <w:gridCol w:w="3060"/>
        <w:gridCol w:w="3780"/>
        <w:gridCol w:w="360"/>
        <w:gridCol w:w="720"/>
        <w:gridCol w:w="1080"/>
        <w:gridCol w:w="1080"/>
      </w:tblGrid>
      <w:tr w:rsidR="001827E9" w:rsidRPr="002F5E29" w:rsidTr="00826D2E">
        <w:trPr>
          <w:trHeight w:val="300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Приложение 4 </w:t>
            </w:r>
          </w:p>
        </w:tc>
      </w:tr>
      <w:tr w:rsidR="001827E9" w:rsidRPr="002F5E29" w:rsidTr="00826D2E">
        <w:trPr>
          <w:trHeight w:val="300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к решению Совета депутатов </w:t>
            </w:r>
          </w:p>
        </w:tc>
      </w:tr>
      <w:tr w:rsidR="001827E9" w:rsidRPr="002F5E29" w:rsidTr="00826D2E">
        <w:trPr>
          <w:trHeight w:val="300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Качелайского сельского поселения </w:t>
            </w:r>
          </w:p>
        </w:tc>
      </w:tr>
      <w:tr w:rsidR="001827E9" w:rsidRPr="002F5E29" w:rsidTr="00826D2E">
        <w:trPr>
          <w:trHeight w:val="300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от 09.09.2019г. №129 </w:t>
            </w:r>
          </w:p>
        </w:tc>
      </w:tr>
      <w:tr w:rsidR="001827E9" w:rsidRPr="002F5E29" w:rsidTr="00826D2E">
        <w:trPr>
          <w:trHeight w:val="1050"/>
        </w:trPr>
        <w:tc>
          <w:tcPr>
            <w:tcW w:w="1008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 xml:space="preserve">ИСТОЧНИКИ </w:t>
            </w:r>
            <w:r w:rsidRPr="002F5E29">
              <w:rPr>
                <w:rFonts w:ascii="Arial" w:hAnsi="Arial" w:cs="Arial"/>
                <w:b/>
                <w:bCs/>
              </w:rPr>
              <w:br/>
              <w:t>ВНУТРЕННЕГО ФИНАНСИРОВАНИЯ ДЕФИЦИТА БЮДЖЕТА КАЧЕЛАЙСКОГО СЕЛЬСКОГО ПОСЕЛЕНИЯ НА 2019 ГОД И НА ПЛАНОВЫЙ ПЕРИОД 2020 и 2021 ГОДОВ</w:t>
            </w:r>
          </w:p>
        </w:tc>
      </w:tr>
      <w:tr w:rsidR="001827E9" w:rsidRPr="002F5E29" w:rsidTr="00826D2E">
        <w:trPr>
          <w:trHeight w:val="300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827E9" w:rsidRPr="002F5E29" w:rsidRDefault="001827E9" w:rsidP="002F5E29">
            <w:pPr>
              <w:rPr>
                <w:rFonts w:ascii="Arial" w:hAnsi="Arial" w:cs="Arial"/>
              </w:rPr>
            </w:pPr>
          </w:p>
        </w:tc>
      </w:tr>
      <w:tr w:rsidR="001827E9" w:rsidRPr="002F5E29" w:rsidTr="00826D2E">
        <w:trPr>
          <w:trHeight w:val="735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Код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2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Сумма (тыс. руб.)</w:t>
            </w:r>
          </w:p>
        </w:tc>
      </w:tr>
      <w:tr w:rsidR="001827E9" w:rsidRPr="002F5E29" w:rsidTr="00826D2E">
        <w:trPr>
          <w:trHeight w:val="720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27E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2019</w:t>
            </w:r>
          </w:p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 xml:space="preserve">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27E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2020</w:t>
            </w:r>
          </w:p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 xml:space="preserve">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27E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2021</w:t>
            </w:r>
          </w:p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 xml:space="preserve"> год</w:t>
            </w:r>
          </w:p>
        </w:tc>
      </w:tr>
      <w:tr w:rsidR="001827E9" w:rsidRPr="002F5E29" w:rsidTr="00826D2E">
        <w:trPr>
          <w:trHeight w:val="330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5</w:t>
            </w:r>
          </w:p>
        </w:tc>
      </w:tr>
      <w:tr w:rsidR="001827E9" w:rsidRPr="002F5E29" w:rsidTr="00826D2E">
        <w:trPr>
          <w:trHeight w:val="675"/>
        </w:trPr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000 01 00 00 00 00 0000 000 </w:t>
            </w:r>
          </w:p>
        </w:tc>
        <w:tc>
          <w:tcPr>
            <w:tcW w:w="3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827E9" w:rsidRPr="002F5E29" w:rsidRDefault="001827E9" w:rsidP="002F5E29">
            <w:pPr>
              <w:jc w:val="both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  <w:b/>
                <w:bCs/>
              </w:rPr>
            </w:pPr>
            <w:r w:rsidRPr="002F5E29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1827E9" w:rsidRPr="002F5E29" w:rsidTr="00826D2E">
        <w:trPr>
          <w:trHeight w:val="6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000 01 05 00 00 00 0000 000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826D2E">
            <w:pPr>
              <w:jc w:val="center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0,0</w:t>
            </w:r>
          </w:p>
        </w:tc>
      </w:tr>
      <w:tr w:rsidR="001827E9" w:rsidRPr="002F5E29" w:rsidTr="00826D2E">
        <w:trPr>
          <w:trHeight w:val="6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000 01 05 00 00 00 0000 500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 xml:space="preserve"> Увеличение остатков средств бюджетов  </w:t>
            </w:r>
          </w:p>
        </w:tc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-2 124,0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-1 848,1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826D2E">
            <w:pPr>
              <w:jc w:val="center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-2 211,6</w:t>
            </w:r>
          </w:p>
        </w:tc>
      </w:tr>
      <w:tr w:rsidR="001827E9" w:rsidRPr="002F5E29" w:rsidTr="00826D2E">
        <w:trPr>
          <w:trHeight w:val="6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000 01 05 02 01 00 0000 510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-2 124,0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-1 848,1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826D2E">
            <w:pPr>
              <w:jc w:val="center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-2 211,6</w:t>
            </w:r>
          </w:p>
        </w:tc>
      </w:tr>
      <w:tr w:rsidR="001827E9" w:rsidRPr="002F5E29" w:rsidTr="00826D2E">
        <w:trPr>
          <w:trHeight w:val="6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000 01 05 02 01 10 0000 510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-2 124,0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-1 848,1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826D2E">
            <w:pPr>
              <w:jc w:val="center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-2 211,6</w:t>
            </w:r>
          </w:p>
        </w:tc>
      </w:tr>
      <w:tr w:rsidR="001827E9" w:rsidRPr="002F5E29" w:rsidTr="00826D2E">
        <w:trPr>
          <w:trHeight w:val="6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000 01 05 00 00 00 0000 600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827E9" w:rsidRPr="002F5E29" w:rsidRDefault="001827E9" w:rsidP="002F5E2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2F5E29">
              <w:rPr>
                <w:rFonts w:ascii="Arial" w:hAnsi="Arial" w:cs="Arial"/>
                <w:b/>
                <w:bCs/>
                <w:color w:val="000000"/>
              </w:rPr>
              <w:t xml:space="preserve"> Уменьшение остатков средств бюджетов  </w:t>
            </w:r>
          </w:p>
        </w:tc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2 124,0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1 848,1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826D2E">
            <w:pPr>
              <w:jc w:val="center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2 211,6</w:t>
            </w:r>
          </w:p>
        </w:tc>
      </w:tr>
      <w:tr w:rsidR="001827E9" w:rsidRPr="002F5E29" w:rsidTr="00826D2E">
        <w:trPr>
          <w:trHeight w:val="6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000 01 05 02 01 00 0000 610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2 124,0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1 848,1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826D2E">
            <w:pPr>
              <w:jc w:val="center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2 211,6</w:t>
            </w:r>
          </w:p>
        </w:tc>
      </w:tr>
      <w:tr w:rsidR="001827E9" w:rsidRPr="002F5E29" w:rsidTr="00826D2E">
        <w:trPr>
          <w:trHeight w:val="6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827E9" w:rsidRPr="002F5E29" w:rsidRDefault="001827E9" w:rsidP="002F5E29">
            <w:pPr>
              <w:jc w:val="center"/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000 01 05 02 01 10 0000 610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1827E9" w:rsidRPr="002F5E29" w:rsidRDefault="001827E9" w:rsidP="002F5E29">
            <w:pPr>
              <w:rPr>
                <w:rFonts w:ascii="Arial" w:hAnsi="Arial" w:cs="Arial"/>
                <w:color w:val="000000"/>
              </w:rPr>
            </w:pPr>
            <w:r w:rsidRPr="002F5E29">
              <w:rPr>
                <w:rFonts w:ascii="Arial" w:hAnsi="Arial" w:cs="Arial"/>
                <w:color w:val="000000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2 124,0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2F5E29">
            <w:pPr>
              <w:jc w:val="right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1 848,1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827E9" w:rsidRPr="002F5E29" w:rsidRDefault="001827E9" w:rsidP="00826D2E">
            <w:pPr>
              <w:jc w:val="center"/>
              <w:rPr>
                <w:rFonts w:ascii="Arial" w:hAnsi="Arial" w:cs="Arial"/>
              </w:rPr>
            </w:pPr>
            <w:r w:rsidRPr="002F5E29">
              <w:rPr>
                <w:rFonts w:ascii="Arial" w:hAnsi="Arial" w:cs="Arial"/>
              </w:rPr>
              <w:t>2 211,6</w:t>
            </w:r>
          </w:p>
        </w:tc>
      </w:tr>
    </w:tbl>
    <w:p w:rsidR="001827E9" w:rsidRPr="00B24E03" w:rsidRDefault="001827E9" w:rsidP="0024365F">
      <w:pPr>
        <w:jc w:val="right"/>
        <w:rPr>
          <w:rFonts w:ascii="Arial" w:hAnsi="Arial" w:cs="Arial"/>
        </w:rPr>
      </w:pPr>
    </w:p>
    <w:sectPr w:rsidR="001827E9" w:rsidRPr="00B24E03" w:rsidSect="008A61AA">
      <w:headerReference w:type="default" r:id="rId7"/>
      <w:pgSz w:w="11906" w:h="16838"/>
      <w:pgMar w:top="1134" w:right="851" w:bottom="1077" w:left="1559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27E9" w:rsidRDefault="001827E9" w:rsidP="003F70E7">
      <w:r>
        <w:separator/>
      </w:r>
    </w:p>
  </w:endnote>
  <w:endnote w:type="continuationSeparator" w:id="1">
    <w:p w:rsidR="001827E9" w:rsidRDefault="001827E9" w:rsidP="003F70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27E9" w:rsidRDefault="001827E9" w:rsidP="003F70E7">
      <w:r>
        <w:separator/>
      </w:r>
    </w:p>
  </w:footnote>
  <w:footnote w:type="continuationSeparator" w:id="1">
    <w:p w:rsidR="001827E9" w:rsidRDefault="001827E9" w:rsidP="003F70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27E9" w:rsidRDefault="001827E9" w:rsidP="00512A10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t xml:space="preserve">                                                                             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34</w:t>
    </w:r>
    <w:r>
      <w:rPr>
        <w:rStyle w:val="PageNumber"/>
      </w:rPr>
      <w:fldChar w:fldCharType="end"/>
    </w:r>
  </w:p>
  <w:p w:rsidR="001827E9" w:rsidRDefault="001827E9" w:rsidP="00512A10">
    <w:pPr>
      <w:pStyle w:val="Header"/>
      <w:ind w:right="360"/>
    </w:pPr>
    <w:r>
      <w:t xml:space="preserve">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823E99"/>
    <w:multiLevelType w:val="multilevel"/>
    <w:tmpl w:val="0B3ECF44"/>
    <w:lvl w:ilvl="0">
      <w:start w:val="1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6CFA"/>
    <w:rsid w:val="00033BE6"/>
    <w:rsid w:val="00047B9B"/>
    <w:rsid w:val="00060467"/>
    <w:rsid w:val="00067094"/>
    <w:rsid w:val="000726B1"/>
    <w:rsid w:val="00090E42"/>
    <w:rsid w:val="000A3528"/>
    <w:rsid w:val="000A3EC5"/>
    <w:rsid w:val="000E70D0"/>
    <w:rsid w:val="000F69F7"/>
    <w:rsid w:val="00102728"/>
    <w:rsid w:val="00116E84"/>
    <w:rsid w:val="00126062"/>
    <w:rsid w:val="00162FF2"/>
    <w:rsid w:val="001738FF"/>
    <w:rsid w:val="001827E9"/>
    <w:rsid w:val="001A3B50"/>
    <w:rsid w:val="001C0E19"/>
    <w:rsid w:val="001C26D3"/>
    <w:rsid w:val="001F59ED"/>
    <w:rsid w:val="00200BA3"/>
    <w:rsid w:val="002120EA"/>
    <w:rsid w:val="0024365F"/>
    <w:rsid w:val="002D2280"/>
    <w:rsid w:val="002F3947"/>
    <w:rsid w:val="002F5E29"/>
    <w:rsid w:val="002F6794"/>
    <w:rsid w:val="002F705B"/>
    <w:rsid w:val="00332BA9"/>
    <w:rsid w:val="0035786F"/>
    <w:rsid w:val="003A7C41"/>
    <w:rsid w:val="003B6E19"/>
    <w:rsid w:val="003C6467"/>
    <w:rsid w:val="003F70E7"/>
    <w:rsid w:val="004079EF"/>
    <w:rsid w:val="00436329"/>
    <w:rsid w:val="0045559A"/>
    <w:rsid w:val="00476A54"/>
    <w:rsid w:val="004844FD"/>
    <w:rsid w:val="00484C45"/>
    <w:rsid w:val="004854F8"/>
    <w:rsid w:val="004A41B9"/>
    <w:rsid w:val="004F2B38"/>
    <w:rsid w:val="00500C52"/>
    <w:rsid w:val="00512A10"/>
    <w:rsid w:val="0053037B"/>
    <w:rsid w:val="005328B2"/>
    <w:rsid w:val="00535A52"/>
    <w:rsid w:val="0054138D"/>
    <w:rsid w:val="00581900"/>
    <w:rsid w:val="00584EAF"/>
    <w:rsid w:val="005C5182"/>
    <w:rsid w:val="005C5A05"/>
    <w:rsid w:val="005D1DBA"/>
    <w:rsid w:val="005F0C5E"/>
    <w:rsid w:val="00621BD3"/>
    <w:rsid w:val="0064001C"/>
    <w:rsid w:val="00657489"/>
    <w:rsid w:val="00670701"/>
    <w:rsid w:val="00672BC9"/>
    <w:rsid w:val="0068016E"/>
    <w:rsid w:val="00685B90"/>
    <w:rsid w:val="00694DA5"/>
    <w:rsid w:val="00722E50"/>
    <w:rsid w:val="0074769D"/>
    <w:rsid w:val="00757B90"/>
    <w:rsid w:val="00770118"/>
    <w:rsid w:val="00783BEA"/>
    <w:rsid w:val="007901B8"/>
    <w:rsid w:val="007933B5"/>
    <w:rsid w:val="007A4EBF"/>
    <w:rsid w:val="007B6F2A"/>
    <w:rsid w:val="007D09A1"/>
    <w:rsid w:val="007F4055"/>
    <w:rsid w:val="00826D2E"/>
    <w:rsid w:val="00842AB9"/>
    <w:rsid w:val="00847B2A"/>
    <w:rsid w:val="00860E08"/>
    <w:rsid w:val="0087168D"/>
    <w:rsid w:val="0089375A"/>
    <w:rsid w:val="008967F2"/>
    <w:rsid w:val="008A61AA"/>
    <w:rsid w:val="008E015A"/>
    <w:rsid w:val="008E1462"/>
    <w:rsid w:val="008E5145"/>
    <w:rsid w:val="00903F72"/>
    <w:rsid w:val="00911CB7"/>
    <w:rsid w:val="00920418"/>
    <w:rsid w:val="0092482B"/>
    <w:rsid w:val="00926FE6"/>
    <w:rsid w:val="00937FE7"/>
    <w:rsid w:val="00946CFA"/>
    <w:rsid w:val="00957999"/>
    <w:rsid w:val="009759AE"/>
    <w:rsid w:val="00983329"/>
    <w:rsid w:val="009A446B"/>
    <w:rsid w:val="009C596C"/>
    <w:rsid w:val="009D4DD8"/>
    <w:rsid w:val="009E4085"/>
    <w:rsid w:val="009F023A"/>
    <w:rsid w:val="00A040F7"/>
    <w:rsid w:val="00A11ADE"/>
    <w:rsid w:val="00A2692B"/>
    <w:rsid w:val="00A271B0"/>
    <w:rsid w:val="00A3456C"/>
    <w:rsid w:val="00A949B3"/>
    <w:rsid w:val="00A9682E"/>
    <w:rsid w:val="00AB1227"/>
    <w:rsid w:val="00AD6370"/>
    <w:rsid w:val="00AE1D39"/>
    <w:rsid w:val="00AE4623"/>
    <w:rsid w:val="00AF1CF2"/>
    <w:rsid w:val="00B0097E"/>
    <w:rsid w:val="00B1509B"/>
    <w:rsid w:val="00B152C1"/>
    <w:rsid w:val="00B1584A"/>
    <w:rsid w:val="00B164AC"/>
    <w:rsid w:val="00B23613"/>
    <w:rsid w:val="00B24E03"/>
    <w:rsid w:val="00B471AD"/>
    <w:rsid w:val="00B62585"/>
    <w:rsid w:val="00BA0B36"/>
    <w:rsid w:val="00BB3C96"/>
    <w:rsid w:val="00BD1ED0"/>
    <w:rsid w:val="00BD6953"/>
    <w:rsid w:val="00BD7FEB"/>
    <w:rsid w:val="00C17F24"/>
    <w:rsid w:val="00C2105A"/>
    <w:rsid w:val="00C21A9F"/>
    <w:rsid w:val="00C26A72"/>
    <w:rsid w:val="00C4201A"/>
    <w:rsid w:val="00C8428B"/>
    <w:rsid w:val="00CA4313"/>
    <w:rsid w:val="00CC01D0"/>
    <w:rsid w:val="00CE2C91"/>
    <w:rsid w:val="00CF411D"/>
    <w:rsid w:val="00D33010"/>
    <w:rsid w:val="00D40EA8"/>
    <w:rsid w:val="00D42965"/>
    <w:rsid w:val="00D7119B"/>
    <w:rsid w:val="00D715FB"/>
    <w:rsid w:val="00D81A5E"/>
    <w:rsid w:val="00D82229"/>
    <w:rsid w:val="00DA28E6"/>
    <w:rsid w:val="00DB427B"/>
    <w:rsid w:val="00DC33A4"/>
    <w:rsid w:val="00DF5CE6"/>
    <w:rsid w:val="00E32F12"/>
    <w:rsid w:val="00EB2B1D"/>
    <w:rsid w:val="00ED4482"/>
    <w:rsid w:val="00ED5120"/>
    <w:rsid w:val="00F73BC5"/>
    <w:rsid w:val="00F8383E"/>
    <w:rsid w:val="00F956D4"/>
    <w:rsid w:val="00F973D4"/>
    <w:rsid w:val="00FB5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Header">
    <w:name w:val="header"/>
    <w:basedOn w:val="Normal"/>
    <w:link w:val="HeaderChar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946CF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3A7C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8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8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8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8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8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350</TotalTime>
  <Pages>34</Pages>
  <Words>7813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Anna</cp:lastModifiedBy>
  <cp:revision>55</cp:revision>
  <cp:lastPrinted>2019-09-06T09:32:00Z</cp:lastPrinted>
  <dcterms:created xsi:type="dcterms:W3CDTF">2019-02-18T13:31:00Z</dcterms:created>
  <dcterms:modified xsi:type="dcterms:W3CDTF">2019-09-10T07:38:00Z</dcterms:modified>
</cp:coreProperties>
</file>